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554AA" w14:textId="77777777" w:rsidR="00C80BF4" w:rsidRDefault="00C80BF4" w:rsidP="002F728C">
      <w:pPr>
        <w:spacing w:after="0"/>
        <w:jc w:val="center"/>
        <w:rPr>
          <w:sz w:val="24"/>
          <w:szCs w:val="24"/>
        </w:rPr>
      </w:pPr>
    </w:p>
    <w:p w14:paraId="2D6EF968" w14:textId="77777777" w:rsidR="00C80BF4" w:rsidRDefault="00C80BF4" w:rsidP="002F728C">
      <w:pPr>
        <w:spacing w:after="0"/>
        <w:jc w:val="center"/>
        <w:rPr>
          <w:sz w:val="24"/>
          <w:szCs w:val="24"/>
        </w:rPr>
      </w:pPr>
    </w:p>
    <w:p w14:paraId="49F8EE34" w14:textId="268DEAA1" w:rsidR="002F728C" w:rsidRDefault="002F728C" w:rsidP="002F728C">
      <w:pPr>
        <w:spacing w:after="0"/>
        <w:jc w:val="center"/>
        <w:rPr>
          <w:sz w:val="24"/>
          <w:szCs w:val="24"/>
        </w:rPr>
      </w:pPr>
      <w:r>
        <w:rPr>
          <w:sz w:val="24"/>
          <w:szCs w:val="24"/>
        </w:rPr>
        <w:t>BOARD OF COMMISSIONERS</w:t>
      </w:r>
    </w:p>
    <w:p w14:paraId="00438C9A" w14:textId="0899F2AB" w:rsidR="002F728C" w:rsidRDefault="002B15A3" w:rsidP="002F728C">
      <w:pPr>
        <w:spacing w:after="0"/>
        <w:jc w:val="center"/>
        <w:rPr>
          <w:sz w:val="24"/>
          <w:szCs w:val="24"/>
        </w:rPr>
      </w:pPr>
      <w:r>
        <w:rPr>
          <w:sz w:val="24"/>
          <w:szCs w:val="24"/>
        </w:rPr>
        <w:t>REGULAR</w:t>
      </w:r>
      <w:r w:rsidR="002F728C">
        <w:rPr>
          <w:sz w:val="24"/>
          <w:szCs w:val="24"/>
        </w:rPr>
        <w:t xml:space="preserve"> BOARD MEETING</w:t>
      </w:r>
    </w:p>
    <w:p w14:paraId="3A75A153" w14:textId="5E52D9E8" w:rsidR="002F728C" w:rsidRDefault="004E436C" w:rsidP="002F728C">
      <w:pPr>
        <w:spacing w:after="0"/>
        <w:jc w:val="center"/>
        <w:rPr>
          <w:sz w:val="24"/>
          <w:szCs w:val="24"/>
        </w:rPr>
      </w:pPr>
      <w:r>
        <w:rPr>
          <w:sz w:val="24"/>
          <w:szCs w:val="24"/>
        </w:rPr>
        <w:t>JANUARY 19, 2021</w:t>
      </w:r>
    </w:p>
    <w:p w14:paraId="4669902F" w14:textId="77777777" w:rsidR="00C0495E" w:rsidRDefault="00C0495E" w:rsidP="00C0495E">
      <w:pPr>
        <w:spacing w:after="0" w:line="240" w:lineRule="auto"/>
        <w:jc w:val="center"/>
      </w:pPr>
    </w:p>
    <w:p w14:paraId="39A8BFA8" w14:textId="61F132CE" w:rsidR="00874A19" w:rsidRPr="0016642B" w:rsidRDefault="00C0495E">
      <w:pPr>
        <w:rPr>
          <w:rFonts w:cstheme="minorHAnsi"/>
          <w:sz w:val="24"/>
          <w:szCs w:val="24"/>
        </w:rPr>
      </w:pPr>
      <w:r w:rsidRPr="0016642B">
        <w:rPr>
          <w:rFonts w:cstheme="minorHAnsi"/>
          <w:sz w:val="24"/>
          <w:szCs w:val="24"/>
        </w:rPr>
        <w:t xml:space="preserve">The </w:t>
      </w:r>
      <w:r w:rsidR="002B15A3">
        <w:rPr>
          <w:rFonts w:cstheme="minorHAnsi"/>
          <w:sz w:val="24"/>
          <w:szCs w:val="24"/>
        </w:rPr>
        <w:t>Regular</w:t>
      </w:r>
      <w:r w:rsidRPr="0016642B">
        <w:rPr>
          <w:rFonts w:cstheme="minorHAnsi"/>
          <w:sz w:val="24"/>
          <w:szCs w:val="24"/>
        </w:rPr>
        <w:t xml:space="preserve"> Meeting of the Board of Commissioners of the Housing Authority of the City of Jefferson, Missouri, was held at 7:30 a.m. on </w:t>
      </w:r>
      <w:r w:rsidR="008D5A9C" w:rsidRPr="0016642B">
        <w:rPr>
          <w:rFonts w:cstheme="minorHAnsi"/>
          <w:sz w:val="24"/>
          <w:szCs w:val="24"/>
        </w:rPr>
        <w:t>T</w:t>
      </w:r>
      <w:r w:rsidR="005C6A13" w:rsidRPr="0016642B">
        <w:rPr>
          <w:rFonts w:cstheme="minorHAnsi"/>
          <w:sz w:val="24"/>
          <w:szCs w:val="24"/>
        </w:rPr>
        <w:t>ues</w:t>
      </w:r>
      <w:r w:rsidR="008D5A9C" w:rsidRPr="0016642B">
        <w:rPr>
          <w:rFonts w:cstheme="minorHAnsi"/>
          <w:sz w:val="24"/>
          <w:szCs w:val="24"/>
        </w:rPr>
        <w:t xml:space="preserve">day, </w:t>
      </w:r>
      <w:r w:rsidR="004E436C">
        <w:rPr>
          <w:rFonts w:cstheme="minorHAnsi"/>
          <w:sz w:val="24"/>
          <w:szCs w:val="24"/>
        </w:rPr>
        <w:t>January 19, 2021</w:t>
      </w:r>
      <w:r w:rsidRPr="0016642B">
        <w:rPr>
          <w:rFonts w:cstheme="minorHAnsi"/>
          <w:sz w:val="24"/>
          <w:szCs w:val="24"/>
        </w:rPr>
        <w:t>, via in-person and Zoom meeting.</w:t>
      </w:r>
    </w:p>
    <w:p w14:paraId="368CFB3D" w14:textId="6680C48A" w:rsidR="00C0495E" w:rsidRPr="0016642B" w:rsidRDefault="00C0495E">
      <w:pPr>
        <w:rPr>
          <w:rFonts w:cstheme="minorHAnsi"/>
          <w:sz w:val="24"/>
          <w:szCs w:val="24"/>
        </w:rPr>
      </w:pPr>
      <w:r w:rsidRPr="0016642B">
        <w:rPr>
          <w:rFonts w:cstheme="minorHAnsi"/>
          <w:sz w:val="24"/>
          <w:szCs w:val="24"/>
        </w:rPr>
        <w:t xml:space="preserve">ROLL CALL: On roll call, the following were in attendance: Chairman </w:t>
      </w:r>
      <w:r w:rsidR="002B15A3">
        <w:rPr>
          <w:rFonts w:cstheme="minorHAnsi"/>
          <w:sz w:val="24"/>
          <w:szCs w:val="24"/>
        </w:rPr>
        <w:t>Dennis Mueller</w:t>
      </w:r>
      <w:r w:rsidRPr="0016642B">
        <w:rPr>
          <w:rFonts w:cstheme="minorHAnsi"/>
          <w:sz w:val="24"/>
          <w:szCs w:val="24"/>
        </w:rPr>
        <w:t>, Vice-Chairman Larry Kolb; Commissioners Donna White,</w:t>
      </w:r>
      <w:r w:rsidR="008D5A9C" w:rsidRPr="0016642B">
        <w:rPr>
          <w:rFonts w:cstheme="minorHAnsi"/>
          <w:sz w:val="24"/>
          <w:szCs w:val="24"/>
        </w:rPr>
        <w:t xml:space="preserve"> Bob Weber</w:t>
      </w:r>
      <w:r w:rsidR="002B15A3">
        <w:rPr>
          <w:rFonts w:cstheme="minorHAnsi"/>
          <w:sz w:val="24"/>
          <w:szCs w:val="24"/>
        </w:rPr>
        <w:t>,</w:t>
      </w:r>
      <w:r w:rsidRPr="0016642B">
        <w:rPr>
          <w:rFonts w:cstheme="minorHAnsi"/>
          <w:sz w:val="24"/>
          <w:szCs w:val="24"/>
        </w:rPr>
        <w:t xml:space="preserve"> Dian Cain</w:t>
      </w:r>
      <w:r w:rsidR="002B15A3">
        <w:rPr>
          <w:rFonts w:cstheme="minorHAnsi"/>
          <w:sz w:val="24"/>
          <w:szCs w:val="24"/>
        </w:rPr>
        <w:t xml:space="preserve"> and Mary Simmons</w:t>
      </w:r>
      <w:r w:rsidRPr="0016642B">
        <w:rPr>
          <w:rFonts w:cstheme="minorHAnsi"/>
          <w:sz w:val="24"/>
          <w:szCs w:val="24"/>
        </w:rPr>
        <w:t xml:space="preserve">. </w:t>
      </w:r>
      <w:r w:rsidR="0013415B" w:rsidRPr="0016642B">
        <w:rPr>
          <w:rFonts w:cstheme="minorHAnsi"/>
          <w:sz w:val="24"/>
          <w:szCs w:val="24"/>
        </w:rPr>
        <w:t>Also,</w:t>
      </w:r>
      <w:r w:rsidRPr="0016642B">
        <w:rPr>
          <w:rFonts w:cstheme="minorHAnsi"/>
          <w:sz w:val="24"/>
          <w:szCs w:val="24"/>
        </w:rPr>
        <w:t xml:space="preserve"> in attendance were Cynthia Quetsch, Executive Director; Cindy Reeves, Chief Financial Officer;</w:t>
      </w:r>
      <w:r w:rsidR="008D5A9C" w:rsidRPr="0016642B">
        <w:rPr>
          <w:rFonts w:cstheme="minorHAnsi"/>
          <w:sz w:val="24"/>
          <w:szCs w:val="24"/>
        </w:rPr>
        <w:t xml:space="preserve"> Michelle Wessler, Chief Housing Officer;</w:t>
      </w:r>
      <w:r w:rsidRPr="0016642B">
        <w:rPr>
          <w:rFonts w:cstheme="minorHAnsi"/>
          <w:sz w:val="24"/>
          <w:szCs w:val="24"/>
        </w:rPr>
        <w:t xml:space="preserve"> Todd Miller, Legal Counsel; </w:t>
      </w:r>
      <w:r w:rsidR="008D5A9C" w:rsidRPr="0016642B">
        <w:rPr>
          <w:rFonts w:cstheme="minorHAnsi"/>
          <w:sz w:val="24"/>
          <w:szCs w:val="24"/>
        </w:rPr>
        <w:t xml:space="preserve">Diana Walters, and </w:t>
      </w:r>
      <w:r w:rsidRPr="0016642B">
        <w:rPr>
          <w:rFonts w:cstheme="minorHAnsi"/>
          <w:sz w:val="24"/>
          <w:szCs w:val="24"/>
        </w:rPr>
        <w:t>Amy VanOversheld</w:t>
      </w:r>
      <w:r w:rsidR="00C6458B" w:rsidRPr="0016642B">
        <w:rPr>
          <w:rFonts w:cstheme="minorHAnsi"/>
          <w:sz w:val="24"/>
          <w:szCs w:val="24"/>
        </w:rPr>
        <w:t>e</w:t>
      </w:r>
      <w:r w:rsidRPr="0016642B">
        <w:rPr>
          <w:rFonts w:cstheme="minorHAnsi"/>
          <w:sz w:val="24"/>
          <w:szCs w:val="24"/>
        </w:rPr>
        <w:t xml:space="preserve"> Administrative Assistants; </w:t>
      </w:r>
      <w:r w:rsidR="002B15A3">
        <w:rPr>
          <w:rFonts w:cstheme="minorHAnsi"/>
          <w:sz w:val="24"/>
          <w:szCs w:val="24"/>
        </w:rPr>
        <w:t>Carrie Tergin, Mayor; Mike Lester, City Councilman</w:t>
      </w:r>
      <w:r w:rsidR="00D71D7A">
        <w:rPr>
          <w:rFonts w:cstheme="minorHAnsi"/>
          <w:sz w:val="24"/>
          <w:szCs w:val="24"/>
        </w:rPr>
        <w:t xml:space="preserve"> and members of the public.</w:t>
      </w:r>
    </w:p>
    <w:p w14:paraId="54F1E7F8" w14:textId="042C7BE6" w:rsidR="00C0495E" w:rsidRPr="0016642B" w:rsidRDefault="00C0495E">
      <w:pPr>
        <w:rPr>
          <w:rFonts w:cstheme="minorHAnsi"/>
          <w:sz w:val="24"/>
          <w:szCs w:val="24"/>
        </w:rPr>
      </w:pPr>
      <w:r w:rsidRPr="0016642B">
        <w:rPr>
          <w:rFonts w:cstheme="minorHAnsi"/>
          <w:sz w:val="24"/>
          <w:szCs w:val="24"/>
        </w:rPr>
        <w:t xml:space="preserve">Chairman </w:t>
      </w:r>
      <w:r w:rsidR="00D71D7A">
        <w:rPr>
          <w:rFonts w:cstheme="minorHAnsi"/>
          <w:sz w:val="24"/>
          <w:szCs w:val="24"/>
        </w:rPr>
        <w:t>Mueller</w:t>
      </w:r>
      <w:r w:rsidRPr="0016642B">
        <w:rPr>
          <w:rFonts w:cstheme="minorHAnsi"/>
          <w:sz w:val="24"/>
          <w:szCs w:val="24"/>
        </w:rPr>
        <w:t xml:space="preserve"> called the meeting to order. </w:t>
      </w:r>
    </w:p>
    <w:p w14:paraId="39A97FDB" w14:textId="02E69633" w:rsidR="00C6458B" w:rsidRPr="0016642B" w:rsidRDefault="00C6458B" w:rsidP="00C6458B">
      <w:pPr>
        <w:jc w:val="both"/>
        <w:rPr>
          <w:rFonts w:cstheme="minorHAnsi"/>
          <w:sz w:val="24"/>
          <w:szCs w:val="24"/>
          <w:u w:val="single"/>
        </w:rPr>
      </w:pP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u w:val="single"/>
        </w:rPr>
        <w:t>REGULAR</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u w:val="single"/>
        </w:rPr>
        <w:t>SPECIAL</w:t>
      </w:r>
    </w:p>
    <w:p w14:paraId="642F6C71" w14:textId="6C44C5EB" w:rsidR="00C6458B" w:rsidRPr="0016642B" w:rsidRDefault="00C6458B" w:rsidP="002B15A3">
      <w:pPr>
        <w:spacing w:after="0"/>
        <w:ind w:left="720" w:firstLine="720"/>
        <w:jc w:val="both"/>
        <w:rPr>
          <w:rFonts w:cstheme="minorHAnsi"/>
          <w:sz w:val="24"/>
          <w:szCs w:val="24"/>
        </w:rPr>
      </w:pPr>
      <w:r w:rsidRPr="0016642B">
        <w:rPr>
          <w:rFonts w:cstheme="minorHAnsi"/>
          <w:sz w:val="24"/>
          <w:szCs w:val="24"/>
        </w:rPr>
        <w:t>Mueller</w:t>
      </w:r>
      <w:r w:rsidRPr="0016642B">
        <w:rPr>
          <w:rFonts w:cstheme="minorHAnsi"/>
          <w:sz w:val="24"/>
          <w:szCs w:val="24"/>
        </w:rPr>
        <w:tab/>
        <w:t>12-12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t>9-10</w:t>
      </w:r>
    </w:p>
    <w:p w14:paraId="0A602842" w14:textId="47352C55" w:rsidR="00C6458B" w:rsidRPr="0016642B" w:rsidRDefault="00C6458B" w:rsidP="00C6458B">
      <w:pPr>
        <w:spacing w:after="0"/>
        <w:ind w:left="720" w:firstLine="720"/>
        <w:jc w:val="both"/>
        <w:rPr>
          <w:rFonts w:cstheme="minorHAnsi"/>
          <w:sz w:val="24"/>
          <w:szCs w:val="24"/>
        </w:rPr>
      </w:pPr>
      <w:r w:rsidRPr="0016642B">
        <w:rPr>
          <w:rFonts w:cstheme="minorHAnsi"/>
          <w:sz w:val="24"/>
          <w:szCs w:val="24"/>
        </w:rPr>
        <w:t>Kolb</w:t>
      </w:r>
      <w:r w:rsidRPr="0016642B">
        <w:rPr>
          <w:rFonts w:cstheme="minorHAnsi"/>
          <w:sz w:val="24"/>
          <w:szCs w:val="24"/>
        </w:rPr>
        <w:tab/>
      </w:r>
      <w:r w:rsidRPr="0016642B">
        <w:rPr>
          <w:rFonts w:cstheme="minorHAnsi"/>
          <w:sz w:val="24"/>
          <w:szCs w:val="24"/>
        </w:rPr>
        <w:tab/>
        <w:t>1</w:t>
      </w:r>
      <w:r w:rsidR="004E436C">
        <w:rPr>
          <w:rFonts w:cstheme="minorHAnsi"/>
          <w:sz w:val="24"/>
          <w:szCs w:val="24"/>
        </w:rPr>
        <w:t>2</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t>8-10</w:t>
      </w:r>
    </w:p>
    <w:p w14:paraId="25F53376" w14:textId="324DAACC" w:rsidR="00C6458B" w:rsidRPr="0016642B" w:rsidRDefault="00C6458B" w:rsidP="00C6458B">
      <w:pPr>
        <w:spacing w:after="0"/>
        <w:ind w:left="720" w:firstLine="720"/>
        <w:jc w:val="both"/>
        <w:rPr>
          <w:rFonts w:cstheme="minorHAnsi"/>
          <w:sz w:val="24"/>
          <w:szCs w:val="24"/>
        </w:rPr>
      </w:pPr>
      <w:r w:rsidRPr="0016642B">
        <w:rPr>
          <w:rFonts w:cstheme="minorHAnsi"/>
          <w:sz w:val="24"/>
          <w:szCs w:val="24"/>
        </w:rPr>
        <w:t>White</w:t>
      </w:r>
      <w:r w:rsidRPr="0016642B">
        <w:rPr>
          <w:rFonts w:cstheme="minorHAnsi"/>
          <w:sz w:val="24"/>
          <w:szCs w:val="24"/>
        </w:rPr>
        <w:tab/>
      </w:r>
      <w:r w:rsidRPr="0016642B">
        <w:rPr>
          <w:rFonts w:cstheme="minorHAnsi"/>
          <w:sz w:val="24"/>
          <w:szCs w:val="24"/>
        </w:rPr>
        <w:tab/>
        <w:t>1</w:t>
      </w:r>
      <w:r w:rsidR="002B15A3">
        <w:rPr>
          <w:rFonts w:cstheme="minorHAnsi"/>
          <w:sz w:val="24"/>
          <w:szCs w:val="24"/>
        </w:rPr>
        <w:t>2</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t>8-10</w:t>
      </w:r>
    </w:p>
    <w:p w14:paraId="4AC3F448" w14:textId="7E0987B6" w:rsidR="00C6458B" w:rsidRPr="0016642B" w:rsidRDefault="00C6458B" w:rsidP="00C6458B">
      <w:pPr>
        <w:spacing w:after="0"/>
        <w:ind w:left="720" w:firstLine="720"/>
        <w:jc w:val="both"/>
        <w:rPr>
          <w:rFonts w:cstheme="minorHAnsi"/>
          <w:sz w:val="24"/>
          <w:szCs w:val="24"/>
        </w:rPr>
      </w:pPr>
      <w:r w:rsidRPr="0016642B">
        <w:rPr>
          <w:rFonts w:cstheme="minorHAnsi"/>
          <w:sz w:val="24"/>
          <w:szCs w:val="24"/>
        </w:rPr>
        <w:t>Weber</w:t>
      </w:r>
      <w:r w:rsidRPr="0016642B">
        <w:rPr>
          <w:rFonts w:cstheme="minorHAnsi"/>
          <w:sz w:val="24"/>
          <w:szCs w:val="24"/>
        </w:rPr>
        <w:tab/>
      </w:r>
      <w:r w:rsidRPr="0016642B">
        <w:rPr>
          <w:rFonts w:cstheme="minorHAnsi"/>
          <w:sz w:val="24"/>
          <w:szCs w:val="24"/>
        </w:rPr>
        <w:tab/>
        <w:t>1</w:t>
      </w:r>
      <w:r w:rsidR="002F728C" w:rsidRPr="0016642B">
        <w:rPr>
          <w:rFonts w:cstheme="minorHAnsi"/>
          <w:sz w:val="24"/>
          <w:szCs w:val="24"/>
        </w:rPr>
        <w:t>1</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t>6-7</w:t>
      </w:r>
    </w:p>
    <w:p w14:paraId="5A7F53C2" w14:textId="2569C4FB" w:rsidR="00C6458B" w:rsidRDefault="00C6458B" w:rsidP="00C6458B">
      <w:pPr>
        <w:spacing w:after="0"/>
        <w:ind w:left="720" w:firstLine="720"/>
        <w:jc w:val="both"/>
        <w:rPr>
          <w:rFonts w:cstheme="minorHAnsi"/>
          <w:sz w:val="24"/>
          <w:szCs w:val="24"/>
        </w:rPr>
      </w:pPr>
      <w:r w:rsidRPr="0016642B">
        <w:rPr>
          <w:rFonts w:cstheme="minorHAnsi"/>
          <w:sz w:val="24"/>
          <w:szCs w:val="24"/>
        </w:rPr>
        <w:t>Cain</w:t>
      </w:r>
      <w:r w:rsidRPr="0016642B">
        <w:rPr>
          <w:rFonts w:cstheme="minorHAnsi"/>
          <w:sz w:val="24"/>
          <w:szCs w:val="24"/>
        </w:rPr>
        <w:tab/>
      </w:r>
      <w:r w:rsidRPr="0016642B">
        <w:rPr>
          <w:rFonts w:cstheme="minorHAnsi"/>
          <w:sz w:val="24"/>
          <w:szCs w:val="24"/>
        </w:rPr>
        <w:tab/>
        <w:t>12-12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t>4-4</w:t>
      </w:r>
    </w:p>
    <w:p w14:paraId="5C1495FB" w14:textId="019FA61F" w:rsidR="00C0495E" w:rsidRPr="0016642B" w:rsidRDefault="002B15A3" w:rsidP="002B15A3">
      <w:pPr>
        <w:spacing w:after="0"/>
        <w:ind w:left="720" w:firstLine="720"/>
        <w:jc w:val="both"/>
        <w:rPr>
          <w:rFonts w:cstheme="minorHAnsi"/>
          <w:sz w:val="24"/>
          <w:szCs w:val="24"/>
        </w:rPr>
      </w:pPr>
      <w:r>
        <w:rPr>
          <w:rFonts w:cstheme="minorHAnsi"/>
          <w:sz w:val="24"/>
          <w:szCs w:val="24"/>
        </w:rPr>
        <w:t>Simmons</w:t>
      </w:r>
      <w:r>
        <w:rPr>
          <w:rFonts w:cstheme="minorHAnsi"/>
          <w:sz w:val="24"/>
          <w:szCs w:val="24"/>
        </w:rPr>
        <w:tab/>
        <w:t xml:space="preserve">   </w:t>
      </w:r>
      <w:r w:rsidR="004E436C">
        <w:rPr>
          <w:rFonts w:cstheme="minorHAnsi"/>
          <w:sz w:val="24"/>
          <w:szCs w:val="24"/>
        </w:rPr>
        <w:t>2</w:t>
      </w:r>
      <w:r>
        <w:rPr>
          <w:rFonts w:cstheme="minorHAnsi"/>
          <w:sz w:val="24"/>
          <w:szCs w:val="24"/>
        </w:rPr>
        <w:t>-</w:t>
      </w:r>
      <w:r w:rsidR="004E436C">
        <w:rPr>
          <w:rFonts w:cstheme="minorHAnsi"/>
          <w:sz w:val="24"/>
          <w:szCs w:val="24"/>
        </w:rPr>
        <w:t>2</w:t>
      </w:r>
    </w:p>
    <w:p w14:paraId="7EA1B288" w14:textId="1C4B0CF6" w:rsidR="004E436C" w:rsidRDefault="004E436C" w:rsidP="00C0495E">
      <w:pPr>
        <w:spacing w:after="0"/>
        <w:rPr>
          <w:rFonts w:cstheme="minorHAnsi"/>
          <w:sz w:val="24"/>
          <w:szCs w:val="24"/>
          <w:u w:val="single"/>
        </w:rPr>
      </w:pPr>
    </w:p>
    <w:p w14:paraId="063CEF18" w14:textId="1AB509DC" w:rsidR="004E436C" w:rsidRPr="004E436C" w:rsidRDefault="004E436C" w:rsidP="00C0495E">
      <w:pPr>
        <w:spacing w:after="0"/>
        <w:rPr>
          <w:rFonts w:cstheme="minorHAnsi"/>
          <w:sz w:val="24"/>
          <w:szCs w:val="24"/>
        </w:rPr>
      </w:pPr>
      <w:r w:rsidRPr="004E436C">
        <w:rPr>
          <w:rFonts w:cstheme="minorHAnsi"/>
          <w:sz w:val="24"/>
          <w:szCs w:val="24"/>
        </w:rPr>
        <w:t>Bryan Wekamp, a tenant of Linden Court spoke to the Board about the possibility of recycling at Linden Court.</w:t>
      </w:r>
      <w:r>
        <w:rPr>
          <w:rFonts w:cstheme="minorHAnsi"/>
          <w:sz w:val="24"/>
          <w:szCs w:val="24"/>
        </w:rPr>
        <w:t xml:space="preserve"> The Board </w:t>
      </w:r>
      <w:r w:rsidR="00D71D7A">
        <w:rPr>
          <w:rFonts w:cstheme="minorHAnsi"/>
          <w:sz w:val="24"/>
          <w:szCs w:val="24"/>
        </w:rPr>
        <w:t>took no action</w:t>
      </w:r>
      <w:r>
        <w:rPr>
          <w:rFonts w:cstheme="minorHAnsi"/>
          <w:sz w:val="24"/>
          <w:szCs w:val="24"/>
        </w:rPr>
        <w:t>.</w:t>
      </w:r>
    </w:p>
    <w:p w14:paraId="6145C9A1" w14:textId="77777777" w:rsidR="004E436C" w:rsidRDefault="004E436C" w:rsidP="00C0495E">
      <w:pPr>
        <w:spacing w:after="0"/>
        <w:rPr>
          <w:rFonts w:cstheme="minorHAnsi"/>
          <w:sz w:val="24"/>
          <w:szCs w:val="24"/>
          <w:u w:val="single"/>
        </w:rPr>
      </w:pPr>
    </w:p>
    <w:p w14:paraId="73455262" w14:textId="7ED234F0" w:rsidR="00C0495E" w:rsidRPr="0016642B" w:rsidRDefault="00C0495E" w:rsidP="00C0495E">
      <w:pPr>
        <w:spacing w:after="0"/>
        <w:rPr>
          <w:rFonts w:cstheme="minorHAnsi"/>
          <w:sz w:val="24"/>
          <w:szCs w:val="24"/>
          <w:u w:val="single"/>
        </w:rPr>
      </w:pPr>
      <w:r w:rsidRPr="0016642B">
        <w:rPr>
          <w:rFonts w:cstheme="minorHAnsi"/>
          <w:sz w:val="24"/>
          <w:szCs w:val="24"/>
          <w:u w:val="single"/>
        </w:rPr>
        <w:t>INFORMATIONAL ITEMS:</w:t>
      </w:r>
    </w:p>
    <w:p w14:paraId="056F8B62" w14:textId="77777777" w:rsidR="00F3287C" w:rsidRPr="0016642B" w:rsidRDefault="00F3287C" w:rsidP="00C0495E">
      <w:pPr>
        <w:spacing w:after="0"/>
        <w:ind w:left="450" w:hanging="450"/>
        <w:rPr>
          <w:rFonts w:cstheme="minorHAnsi"/>
          <w:sz w:val="24"/>
          <w:szCs w:val="24"/>
        </w:rPr>
      </w:pPr>
    </w:p>
    <w:p w14:paraId="39579927" w14:textId="033EADE0" w:rsidR="00C0495E" w:rsidRPr="0016642B" w:rsidRDefault="00C0495E" w:rsidP="00C0495E">
      <w:pPr>
        <w:spacing w:after="0"/>
        <w:ind w:left="450" w:hanging="450"/>
        <w:rPr>
          <w:rFonts w:cstheme="minorHAnsi"/>
          <w:sz w:val="24"/>
          <w:szCs w:val="24"/>
        </w:rPr>
      </w:pPr>
      <w:r w:rsidRPr="0016642B">
        <w:rPr>
          <w:rFonts w:cstheme="minorHAnsi"/>
          <w:sz w:val="24"/>
          <w:szCs w:val="24"/>
        </w:rPr>
        <w:t xml:space="preserve">A. </w:t>
      </w:r>
      <w:r w:rsidRPr="0016642B">
        <w:rPr>
          <w:rFonts w:cstheme="minorHAnsi"/>
          <w:sz w:val="24"/>
          <w:szCs w:val="24"/>
        </w:rPr>
        <w:tab/>
        <w:t xml:space="preserve">The monthly Financial Statements, Balance Sheets, and Income Statements for </w:t>
      </w:r>
      <w:r w:rsidR="004E436C">
        <w:rPr>
          <w:rFonts w:cstheme="minorHAnsi"/>
          <w:sz w:val="24"/>
          <w:szCs w:val="24"/>
        </w:rPr>
        <w:t>December</w:t>
      </w:r>
      <w:r w:rsidRPr="0016642B">
        <w:rPr>
          <w:rFonts w:cstheme="minorHAnsi"/>
          <w:sz w:val="24"/>
          <w:szCs w:val="24"/>
        </w:rPr>
        <w:t xml:space="preserve"> 2020 w</w:t>
      </w:r>
      <w:r w:rsidR="000A1200" w:rsidRPr="0016642B">
        <w:rPr>
          <w:rFonts w:cstheme="minorHAnsi"/>
          <w:sz w:val="24"/>
          <w:szCs w:val="24"/>
        </w:rPr>
        <w:t xml:space="preserve">ere </w:t>
      </w:r>
      <w:r w:rsidR="004E436C">
        <w:rPr>
          <w:rFonts w:cstheme="minorHAnsi"/>
          <w:sz w:val="24"/>
          <w:szCs w:val="24"/>
        </w:rPr>
        <w:t>not available as the year end closeout is not complete</w:t>
      </w:r>
      <w:r w:rsidRPr="0016642B">
        <w:rPr>
          <w:rFonts w:cstheme="minorHAnsi"/>
          <w:sz w:val="24"/>
          <w:szCs w:val="24"/>
        </w:rPr>
        <w:t xml:space="preserve">. </w:t>
      </w:r>
    </w:p>
    <w:p w14:paraId="22B2B5CD" w14:textId="2E47F92A" w:rsidR="00C0495E" w:rsidRDefault="00C0495E" w:rsidP="00C0495E">
      <w:pPr>
        <w:spacing w:after="0"/>
        <w:ind w:left="450" w:hanging="450"/>
        <w:rPr>
          <w:rFonts w:cstheme="minorHAnsi"/>
          <w:sz w:val="24"/>
          <w:szCs w:val="24"/>
        </w:rPr>
      </w:pPr>
      <w:r w:rsidRPr="0016642B">
        <w:rPr>
          <w:rFonts w:cstheme="minorHAnsi"/>
          <w:sz w:val="24"/>
          <w:szCs w:val="24"/>
        </w:rPr>
        <w:t xml:space="preserve">B. </w:t>
      </w:r>
      <w:r w:rsidRPr="0016642B">
        <w:rPr>
          <w:rFonts w:cstheme="minorHAnsi"/>
          <w:sz w:val="24"/>
          <w:szCs w:val="24"/>
        </w:rPr>
        <w:tab/>
        <w:t xml:space="preserve">The </w:t>
      </w:r>
      <w:r w:rsidR="004E436C">
        <w:rPr>
          <w:rFonts w:cstheme="minorHAnsi"/>
          <w:sz w:val="24"/>
          <w:szCs w:val="24"/>
        </w:rPr>
        <w:t>Dec</w:t>
      </w:r>
      <w:r w:rsidR="002B15A3">
        <w:rPr>
          <w:rFonts w:cstheme="minorHAnsi"/>
          <w:sz w:val="24"/>
          <w:szCs w:val="24"/>
        </w:rPr>
        <w:t>em</w:t>
      </w:r>
      <w:r w:rsidR="00D50F27" w:rsidRPr="0016642B">
        <w:rPr>
          <w:rFonts w:cstheme="minorHAnsi"/>
          <w:sz w:val="24"/>
          <w:szCs w:val="24"/>
        </w:rPr>
        <w:t>ber</w:t>
      </w:r>
      <w:r w:rsidRPr="0016642B">
        <w:rPr>
          <w:rFonts w:cstheme="minorHAnsi"/>
          <w:sz w:val="24"/>
          <w:szCs w:val="24"/>
        </w:rPr>
        <w:t xml:space="preserve"> 2020 Family Self Sufficiency program monthly report was presented.  </w:t>
      </w:r>
    </w:p>
    <w:p w14:paraId="1A2E9B99" w14:textId="3817C88B" w:rsidR="00D71D7A" w:rsidRPr="0016642B" w:rsidRDefault="00D71D7A" w:rsidP="00C0495E">
      <w:pPr>
        <w:spacing w:after="0"/>
        <w:ind w:left="450" w:hanging="450"/>
        <w:rPr>
          <w:rFonts w:cstheme="minorHAnsi"/>
          <w:sz w:val="24"/>
          <w:szCs w:val="24"/>
        </w:rPr>
      </w:pPr>
      <w:r>
        <w:rPr>
          <w:rFonts w:cstheme="minorHAnsi"/>
          <w:sz w:val="24"/>
          <w:szCs w:val="24"/>
        </w:rPr>
        <w:t>C.     JCHA received a safety and security grant from HUD to install carbon monoxide detectors in public housing units.</w:t>
      </w:r>
    </w:p>
    <w:p w14:paraId="5EB48FF1" w14:textId="77777777" w:rsidR="00AE3BE5" w:rsidRDefault="00AE3BE5" w:rsidP="00F3287C">
      <w:pPr>
        <w:spacing w:after="0"/>
        <w:rPr>
          <w:rFonts w:cstheme="minorHAnsi"/>
          <w:sz w:val="24"/>
          <w:szCs w:val="24"/>
          <w:u w:val="single"/>
        </w:rPr>
      </w:pPr>
    </w:p>
    <w:p w14:paraId="1038D264" w14:textId="5002F867" w:rsidR="00C0495E" w:rsidRPr="0016642B" w:rsidRDefault="00C0495E" w:rsidP="00F3287C">
      <w:pPr>
        <w:spacing w:after="0"/>
        <w:rPr>
          <w:rFonts w:cstheme="minorHAnsi"/>
          <w:sz w:val="24"/>
          <w:szCs w:val="24"/>
          <w:u w:val="single"/>
        </w:rPr>
      </w:pPr>
      <w:r w:rsidRPr="0016642B">
        <w:rPr>
          <w:rFonts w:cstheme="minorHAnsi"/>
          <w:sz w:val="24"/>
          <w:szCs w:val="24"/>
          <w:u w:val="single"/>
        </w:rPr>
        <w:t xml:space="preserve">CONSENT AGENDA: </w:t>
      </w:r>
    </w:p>
    <w:p w14:paraId="5621BF5F" w14:textId="77777777" w:rsidR="00F3287C" w:rsidRPr="0016642B" w:rsidRDefault="00F3287C" w:rsidP="00C0495E">
      <w:pPr>
        <w:spacing w:after="0"/>
        <w:ind w:left="450" w:hanging="450"/>
        <w:rPr>
          <w:rFonts w:cstheme="minorHAnsi"/>
          <w:sz w:val="24"/>
          <w:szCs w:val="24"/>
        </w:rPr>
      </w:pPr>
    </w:p>
    <w:p w14:paraId="71507DAC" w14:textId="148CD66E" w:rsidR="00C0495E" w:rsidRPr="0016642B" w:rsidRDefault="00C0495E" w:rsidP="00C0495E">
      <w:pPr>
        <w:spacing w:after="0"/>
        <w:ind w:left="450" w:hanging="450"/>
        <w:rPr>
          <w:rFonts w:cstheme="minorHAnsi"/>
          <w:sz w:val="24"/>
          <w:szCs w:val="24"/>
        </w:rPr>
      </w:pPr>
      <w:r w:rsidRPr="0016642B">
        <w:rPr>
          <w:rFonts w:cstheme="minorHAnsi"/>
          <w:sz w:val="24"/>
          <w:szCs w:val="24"/>
        </w:rPr>
        <w:t xml:space="preserve">A. </w:t>
      </w:r>
      <w:r w:rsidRPr="0016642B">
        <w:rPr>
          <w:rFonts w:cstheme="minorHAnsi"/>
          <w:sz w:val="24"/>
          <w:szCs w:val="24"/>
        </w:rPr>
        <w:tab/>
        <w:t xml:space="preserve">Approval of Regular Meeting Minutes for </w:t>
      </w:r>
      <w:r w:rsidR="00A62459">
        <w:rPr>
          <w:rFonts w:cstheme="minorHAnsi"/>
          <w:sz w:val="24"/>
          <w:szCs w:val="24"/>
        </w:rPr>
        <w:t>Dec</w:t>
      </w:r>
      <w:r w:rsidR="00AE3BE5">
        <w:rPr>
          <w:rFonts w:cstheme="minorHAnsi"/>
          <w:sz w:val="24"/>
          <w:szCs w:val="24"/>
        </w:rPr>
        <w:t>ember</w:t>
      </w:r>
      <w:r w:rsidRPr="0016642B">
        <w:rPr>
          <w:rFonts w:cstheme="minorHAnsi"/>
          <w:sz w:val="24"/>
          <w:szCs w:val="24"/>
        </w:rPr>
        <w:t xml:space="preserve">, 2020 (Exhibit 1-A) </w:t>
      </w:r>
    </w:p>
    <w:p w14:paraId="60924AE4" w14:textId="2537BCA7" w:rsidR="00C0495E" w:rsidRPr="0016642B" w:rsidRDefault="00C0495E" w:rsidP="00C0495E">
      <w:pPr>
        <w:spacing w:after="0"/>
        <w:ind w:left="450" w:hanging="450"/>
        <w:rPr>
          <w:rFonts w:cstheme="minorHAnsi"/>
          <w:sz w:val="24"/>
          <w:szCs w:val="24"/>
        </w:rPr>
      </w:pPr>
      <w:r w:rsidRPr="0016642B">
        <w:rPr>
          <w:rFonts w:cstheme="minorHAnsi"/>
          <w:sz w:val="24"/>
          <w:szCs w:val="24"/>
        </w:rPr>
        <w:t>B.</w:t>
      </w:r>
      <w:r w:rsidRPr="0016642B">
        <w:rPr>
          <w:rFonts w:cstheme="minorHAnsi"/>
          <w:sz w:val="24"/>
          <w:szCs w:val="24"/>
        </w:rPr>
        <w:tab/>
        <w:t xml:space="preserve">List of Disbursements for the month of </w:t>
      </w:r>
      <w:r w:rsidR="00A62459">
        <w:rPr>
          <w:rFonts w:cstheme="minorHAnsi"/>
          <w:sz w:val="24"/>
          <w:szCs w:val="24"/>
        </w:rPr>
        <w:t>Dec</w:t>
      </w:r>
      <w:r w:rsidR="00AE3BE5">
        <w:rPr>
          <w:rFonts w:cstheme="minorHAnsi"/>
          <w:sz w:val="24"/>
          <w:szCs w:val="24"/>
        </w:rPr>
        <w:t>em</w:t>
      </w:r>
      <w:r w:rsidR="00D50F27" w:rsidRPr="0016642B">
        <w:rPr>
          <w:rFonts w:cstheme="minorHAnsi"/>
          <w:sz w:val="24"/>
          <w:szCs w:val="24"/>
        </w:rPr>
        <w:t>ber</w:t>
      </w:r>
      <w:r w:rsidRPr="0016642B">
        <w:rPr>
          <w:rFonts w:cstheme="minorHAnsi"/>
          <w:sz w:val="24"/>
          <w:szCs w:val="24"/>
        </w:rPr>
        <w:t xml:space="preserve"> 2020. (Exhibit 1-B) </w:t>
      </w:r>
    </w:p>
    <w:p w14:paraId="01310A33" w14:textId="6ED973C9" w:rsidR="00C0495E" w:rsidRPr="0016642B" w:rsidRDefault="00C0495E" w:rsidP="00C0495E">
      <w:pPr>
        <w:spacing w:after="0"/>
        <w:ind w:left="450" w:hanging="450"/>
        <w:rPr>
          <w:rFonts w:cstheme="minorHAnsi"/>
          <w:sz w:val="24"/>
          <w:szCs w:val="24"/>
        </w:rPr>
      </w:pPr>
      <w:r w:rsidRPr="0016642B">
        <w:rPr>
          <w:rFonts w:cstheme="minorHAnsi"/>
          <w:sz w:val="24"/>
          <w:szCs w:val="24"/>
        </w:rPr>
        <w:t xml:space="preserve">C. </w:t>
      </w:r>
      <w:r w:rsidRPr="0016642B">
        <w:rPr>
          <w:rFonts w:cstheme="minorHAnsi"/>
          <w:sz w:val="24"/>
          <w:szCs w:val="24"/>
        </w:rPr>
        <w:tab/>
        <w:t xml:space="preserve">Occupancy Report for the month of </w:t>
      </w:r>
      <w:r w:rsidR="00A62459">
        <w:rPr>
          <w:rFonts w:cstheme="minorHAnsi"/>
          <w:sz w:val="24"/>
          <w:szCs w:val="24"/>
        </w:rPr>
        <w:t>Dec</w:t>
      </w:r>
      <w:r w:rsidR="00AE3BE5">
        <w:rPr>
          <w:rFonts w:cstheme="minorHAnsi"/>
          <w:sz w:val="24"/>
          <w:szCs w:val="24"/>
        </w:rPr>
        <w:t>em</w:t>
      </w:r>
      <w:r w:rsidR="00531897" w:rsidRPr="0016642B">
        <w:rPr>
          <w:rFonts w:cstheme="minorHAnsi"/>
          <w:sz w:val="24"/>
          <w:szCs w:val="24"/>
        </w:rPr>
        <w:t>ber</w:t>
      </w:r>
      <w:r w:rsidRPr="0016642B">
        <w:rPr>
          <w:rFonts w:cstheme="minorHAnsi"/>
          <w:sz w:val="24"/>
          <w:szCs w:val="24"/>
        </w:rPr>
        <w:t xml:space="preserve"> 2020. (Exhibit 1-C) </w:t>
      </w:r>
    </w:p>
    <w:p w14:paraId="23CDA861" w14:textId="77777777" w:rsidR="00C80BF4" w:rsidRDefault="00C0495E" w:rsidP="00C80BF4">
      <w:pPr>
        <w:spacing w:after="0"/>
        <w:ind w:left="450" w:hanging="450"/>
        <w:rPr>
          <w:rFonts w:cstheme="minorHAnsi"/>
          <w:sz w:val="24"/>
          <w:szCs w:val="24"/>
        </w:rPr>
      </w:pPr>
      <w:r w:rsidRPr="0016642B">
        <w:rPr>
          <w:rFonts w:cstheme="minorHAnsi"/>
          <w:sz w:val="24"/>
          <w:szCs w:val="24"/>
        </w:rPr>
        <w:t xml:space="preserve"> </w:t>
      </w:r>
    </w:p>
    <w:p w14:paraId="21F4A0F3" w14:textId="6B4727C5" w:rsidR="00A62459" w:rsidRDefault="00A62459" w:rsidP="00C80BF4">
      <w:pPr>
        <w:spacing w:after="0"/>
        <w:ind w:left="450" w:hanging="450"/>
        <w:rPr>
          <w:rFonts w:cstheme="minorHAnsi"/>
          <w:sz w:val="24"/>
          <w:szCs w:val="24"/>
        </w:rPr>
      </w:pPr>
      <w:r>
        <w:rPr>
          <w:rFonts w:cstheme="minorHAnsi"/>
          <w:sz w:val="24"/>
          <w:szCs w:val="24"/>
        </w:rPr>
        <w:t>Commissioner White</w:t>
      </w:r>
      <w:r w:rsidR="00C0495E" w:rsidRPr="0016642B">
        <w:rPr>
          <w:rFonts w:cstheme="minorHAnsi"/>
          <w:sz w:val="24"/>
          <w:szCs w:val="24"/>
        </w:rPr>
        <w:t xml:space="preserve"> made the motion to approve the Consent Agenda. Commissioner </w:t>
      </w:r>
      <w:r w:rsidR="00F3287C" w:rsidRPr="0016642B">
        <w:rPr>
          <w:rFonts w:cstheme="minorHAnsi"/>
          <w:sz w:val="24"/>
          <w:szCs w:val="24"/>
        </w:rPr>
        <w:t>Web</w:t>
      </w:r>
      <w:r w:rsidR="00C0495E" w:rsidRPr="0016642B">
        <w:rPr>
          <w:rFonts w:cstheme="minorHAnsi"/>
          <w:sz w:val="24"/>
          <w:szCs w:val="24"/>
        </w:rPr>
        <w:t>er seconde</w:t>
      </w:r>
      <w:r>
        <w:rPr>
          <w:rFonts w:cstheme="minorHAnsi"/>
          <w:sz w:val="24"/>
          <w:szCs w:val="24"/>
        </w:rPr>
        <w:t>d</w:t>
      </w:r>
    </w:p>
    <w:p w14:paraId="56A8ED64" w14:textId="78338360" w:rsidR="00422562" w:rsidRPr="0016642B" w:rsidRDefault="00C0495E" w:rsidP="00A62459">
      <w:pPr>
        <w:spacing w:after="0"/>
        <w:ind w:left="450" w:hanging="450"/>
        <w:jc w:val="both"/>
        <w:rPr>
          <w:rFonts w:cstheme="minorHAnsi"/>
          <w:sz w:val="24"/>
          <w:szCs w:val="24"/>
        </w:rPr>
      </w:pPr>
      <w:r w:rsidRPr="0016642B">
        <w:rPr>
          <w:rFonts w:cstheme="minorHAnsi"/>
          <w:sz w:val="24"/>
          <w:szCs w:val="24"/>
        </w:rPr>
        <w:t>th</w:t>
      </w:r>
      <w:r w:rsidR="00422562">
        <w:rPr>
          <w:rFonts w:cstheme="minorHAnsi"/>
          <w:sz w:val="24"/>
          <w:szCs w:val="24"/>
        </w:rPr>
        <w:t xml:space="preserve">e </w:t>
      </w:r>
      <w:r w:rsidR="00A62459">
        <w:rPr>
          <w:rFonts w:cstheme="minorHAnsi"/>
          <w:sz w:val="24"/>
          <w:szCs w:val="24"/>
        </w:rPr>
        <w:t>m</w:t>
      </w:r>
      <w:r w:rsidR="00422562">
        <w:rPr>
          <w:rFonts w:cstheme="minorHAnsi"/>
          <w:sz w:val="24"/>
          <w:szCs w:val="24"/>
        </w:rPr>
        <w:t xml:space="preserve">otion. </w:t>
      </w:r>
      <w:r w:rsidR="00422562" w:rsidRPr="0016642B">
        <w:rPr>
          <w:rFonts w:cstheme="minorHAnsi"/>
          <w:sz w:val="24"/>
          <w:szCs w:val="24"/>
        </w:rPr>
        <w:t xml:space="preserve">Upon unanimous favorable vote, Chairman </w:t>
      </w:r>
      <w:r w:rsidR="00422562">
        <w:rPr>
          <w:rFonts w:cstheme="minorHAnsi"/>
          <w:sz w:val="24"/>
          <w:szCs w:val="24"/>
        </w:rPr>
        <w:t>Mueller</w:t>
      </w:r>
      <w:r w:rsidR="00A62459">
        <w:rPr>
          <w:rFonts w:cstheme="minorHAnsi"/>
          <w:sz w:val="24"/>
          <w:szCs w:val="24"/>
        </w:rPr>
        <w:t xml:space="preserve"> </w:t>
      </w:r>
      <w:r w:rsidR="00422562" w:rsidRPr="0016642B">
        <w:rPr>
          <w:rFonts w:cstheme="minorHAnsi"/>
          <w:sz w:val="24"/>
          <w:szCs w:val="24"/>
        </w:rPr>
        <w:t>declared the motion approved.</w:t>
      </w:r>
    </w:p>
    <w:p w14:paraId="2981A727" w14:textId="77777777" w:rsidR="00A62459" w:rsidRDefault="00A62459" w:rsidP="00D50F27">
      <w:pPr>
        <w:spacing w:after="0"/>
        <w:jc w:val="center"/>
        <w:rPr>
          <w:rFonts w:cstheme="minorHAnsi"/>
          <w:sz w:val="24"/>
          <w:szCs w:val="24"/>
          <w:u w:val="single"/>
        </w:rPr>
      </w:pPr>
    </w:p>
    <w:p w14:paraId="3E0888B6" w14:textId="77777777" w:rsidR="00C80BF4" w:rsidRDefault="00C80BF4" w:rsidP="00D50F27">
      <w:pPr>
        <w:spacing w:after="0"/>
        <w:jc w:val="center"/>
        <w:rPr>
          <w:rFonts w:cstheme="minorHAnsi"/>
          <w:sz w:val="24"/>
          <w:szCs w:val="24"/>
          <w:u w:val="single"/>
        </w:rPr>
      </w:pPr>
    </w:p>
    <w:p w14:paraId="680C0191" w14:textId="77777777" w:rsidR="00C80BF4" w:rsidRDefault="00C80BF4" w:rsidP="00D50F27">
      <w:pPr>
        <w:spacing w:after="0"/>
        <w:jc w:val="center"/>
        <w:rPr>
          <w:rFonts w:cstheme="minorHAnsi"/>
          <w:sz w:val="24"/>
          <w:szCs w:val="24"/>
          <w:u w:val="single"/>
        </w:rPr>
      </w:pPr>
    </w:p>
    <w:p w14:paraId="28EBA471" w14:textId="68719272" w:rsidR="00357337" w:rsidRPr="0016642B" w:rsidRDefault="00357337" w:rsidP="00D50F27">
      <w:pPr>
        <w:spacing w:after="0"/>
        <w:jc w:val="center"/>
        <w:rPr>
          <w:rFonts w:cstheme="minorHAnsi"/>
          <w:sz w:val="24"/>
          <w:szCs w:val="24"/>
          <w:u w:val="single"/>
        </w:rPr>
      </w:pPr>
      <w:r w:rsidRPr="0016642B">
        <w:rPr>
          <w:rFonts w:cstheme="minorHAnsi"/>
          <w:sz w:val="24"/>
          <w:szCs w:val="24"/>
          <w:u w:val="single"/>
        </w:rPr>
        <w:t>RESOLUTION NO. 47</w:t>
      </w:r>
      <w:r w:rsidR="007F3EEB">
        <w:rPr>
          <w:rFonts w:cstheme="minorHAnsi"/>
          <w:sz w:val="24"/>
          <w:szCs w:val="24"/>
          <w:u w:val="single"/>
        </w:rPr>
        <w:t>6</w:t>
      </w:r>
      <w:r w:rsidR="00A62459">
        <w:rPr>
          <w:rFonts w:cstheme="minorHAnsi"/>
          <w:sz w:val="24"/>
          <w:szCs w:val="24"/>
          <w:u w:val="single"/>
        </w:rPr>
        <w:t>3</w:t>
      </w:r>
    </w:p>
    <w:p w14:paraId="7501020C" w14:textId="77777777" w:rsidR="00B41269" w:rsidRPr="0016642B" w:rsidRDefault="00B41269" w:rsidP="00B41269">
      <w:pPr>
        <w:spacing w:after="0"/>
        <w:rPr>
          <w:rFonts w:cstheme="minorHAnsi"/>
          <w:sz w:val="24"/>
          <w:szCs w:val="24"/>
          <w:u w:val="single"/>
        </w:rPr>
      </w:pPr>
    </w:p>
    <w:p w14:paraId="73104DC0" w14:textId="691BC2D5" w:rsidR="00357337" w:rsidRPr="0016642B" w:rsidRDefault="00357337" w:rsidP="00B41269">
      <w:pPr>
        <w:spacing w:after="0"/>
        <w:rPr>
          <w:rFonts w:cstheme="minorHAnsi"/>
          <w:sz w:val="24"/>
          <w:szCs w:val="24"/>
          <w:u w:val="single"/>
        </w:rPr>
      </w:pPr>
      <w:r w:rsidRPr="0016642B">
        <w:rPr>
          <w:rFonts w:cstheme="minorHAnsi"/>
          <w:sz w:val="24"/>
          <w:szCs w:val="24"/>
          <w:u w:val="single"/>
        </w:rPr>
        <w:t>RESOLUTION APPROVING THE WRITE-OFF (COLLECTION LOSS) OF TENANT ACCOUNTS RECEIVABLE</w:t>
      </w:r>
    </w:p>
    <w:p w14:paraId="690E6162" w14:textId="77777777" w:rsidR="00887A66" w:rsidRPr="0016642B" w:rsidRDefault="00887A66" w:rsidP="00B41269">
      <w:pPr>
        <w:spacing w:after="0"/>
        <w:rPr>
          <w:rFonts w:cstheme="minorHAnsi"/>
          <w:sz w:val="24"/>
          <w:szCs w:val="24"/>
          <w:u w:val="single"/>
        </w:rPr>
      </w:pPr>
    </w:p>
    <w:p w14:paraId="51071A81" w14:textId="0E629B32" w:rsidR="005F3543" w:rsidRPr="0016642B" w:rsidRDefault="00A62459" w:rsidP="00887A66">
      <w:pPr>
        <w:spacing w:after="0"/>
        <w:jc w:val="both"/>
        <w:rPr>
          <w:rFonts w:cstheme="minorHAnsi"/>
          <w:sz w:val="24"/>
          <w:szCs w:val="24"/>
        </w:rPr>
      </w:pPr>
      <w:r>
        <w:rPr>
          <w:rFonts w:cstheme="minorHAnsi"/>
          <w:sz w:val="24"/>
          <w:szCs w:val="24"/>
        </w:rPr>
        <w:t>Vice Chair Kolb</w:t>
      </w:r>
      <w:r w:rsidR="005F3543" w:rsidRPr="0016642B">
        <w:rPr>
          <w:rFonts w:cstheme="minorHAnsi"/>
          <w:sz w:val="24"/>
          <w:szCs w:val="24"/>
        </w:rPr>
        <w:t xml:space="preserve"> made the motion to approve the proposed rent and damage write-offs for the month of </w:t>
      </w:r>
      <w:r>
        <w:rPr>
          <w:rFonts w:cstheme="minorHAnsi"/>
          <w:sz w:val="24"/>
          <w:szCs w:val="24"/>
        </w:rPr>
        <w:t>Dec</w:t>
      </w:r>
      <w:r w:rsidR="007F3EEB">
        <w:rPr>
          <w:rFonts w:cstheme="minorHAnsi"/>
          <w:sz w:val="24"/>
          <w:szCs w:val="24"/>
        </w:rPr>
        <w:t>em</w:t>
      </w:r>
      <w:r w:rsidR="00531897" w:rsidRPr="0016642B">
        <w:rPr>
          <w:rFonts w:cstheme="minorHAnsi"/>
          <w:sz w:val="24"/>
          <w:szCs w:val="24"/>
        </w:rPr>
        <w:t>ber</w:t>
      </w:r>
      <w:r>
        <w:rPr>
          <w:rFonts w:cstheme="minorHAnsi"/>
          <w:sz w:val="24"/>
          <w:szCs w:val="24"/>
        </w:rPr>
        <w:t xml:space="preserve"> 2020</w:t>
      </w:r>
      <w:r w:rsidR="005F3543" w:rsidRPr="0016642B">
        <w:rPr>
          <w:rFonts w:cstheme="minorHAnsi"/>
          <w:sz w:val="24"/>
          <w:szCs w:val="24"/>
        </w:rPr>
        <w:t xml:space="preserve"> for </w:t>
      </w:r>
      <w:r w:rsidR="00531897" w:rsidRPr="0016642B">
        <w:rPr>
          <w:rFonts w:cstheme="minorHAnsi"/>
          <w:sz w:val="24"/>
          <w:szCs w:val="24"/>
        </w:rPr>
        <w:t>Hamilton</w:t>
      </w:r>
      <w:r w:rsidR="00F3287C" w:rsidRPr="0016642B">
        <w:rPr>
          <w:rFonts w:cstheme="minorHAnsi"/>
          <w:sz w:val="24"/>
          <w:szCs w:val="24"/>
        </w:rPr>
        <w:t xml:space="preserve"> and</w:t>
      </w:r>
      <w:r w:rsidR="005F3543" w:rsidRPr="0016642B">
        <w:rPr>
          <w:rFonts w:cstheme="minorHAnsi"/>
          <w:sz w:val="24"/>
          <w:szCs w:val="24"/>
        </w:rPr>
        <w:t xml:space="preserve"> Public Housing in the amount of $</w:t>
      </w:r>
      <w:r>
        <w:rPr>
          <w:rFonts w:cstheme="minorHAnsi"/>
          <w:sz w:val="24"/>
          <w:szCs w:val="24"/>
        </w:rPr>
        <w:t>1,960.00</w:t>
      </w:r>
      <w:r w:rsidR="00F3287C" w:rsidRPr="0016642B">
        <w:rPr>
          <w:rFonts w:cstheme="minorHAnsi"/>
          <w:sz w:val="24"/>
          <w:szCs w:val="24"/>
        </w:rPr>
        <w:t>.</w:t>
      </w:r>
      <w:r w:rsidR="005F3543" w:rsidRPr="0016642B">
        <w:rPr>
          <w:rFonts w:cstheme="minorHAnsi"/>
          <w:sz w:val="24"/>
          <w:szCs w:val="24"/>
        </w:rPr>
        <w:t xml:space="preserve"> </w:t>
      </w:r>
      <w:bookmarkStart w:id="0" w:name="_Hlk60039987"/>
      <w:r w:rsidR="005F3543" w:rsidRPr="0016642B">
        <w:rPr>
          <w:rFonts w:cstheme="minorHAnsi"/>
          <w:sz w:val="24"/>
          <w:szCs w:val="24"/>
        </w:rPr>
        <w:t xml:space="preserve">Commissioner </w:t>
      </w:r>
      <w:r w:rsidR="007F3EEB">
        <w:rPr>
          <w:rFonts w:cstheme="minorHAnsi"/>
          <w:sz w:val="24"/>
          <w:szCs w:val="24"/>
        </w:rPr>
        <w:t>W</w:t>
      </w:r>
      <w:r>
        <w:rPr>
          <w:rFonts w:cstheme="minorHAnsi"/>
          <w:sz w:val="24"/>
          <w:szCs w:val="24"/>
        </w:rPr>
        <w:t>eber</w:t>
      </w:r>
      <w:r w:rsidR="00887A66" w:rsidRPr="0016642B">
        <w:rPr>
          <w:rFonts w:cstheme="minorHAnsi"/>
          <w:sz w:val="24"/>
          <w:szCs w:val="24"/>
        </w:rPr>
        <w:t xml:space="preserve"> </w:t>
      </w:r>
      <w:r w:rsidR="005F3543" w:rsidRPr="0016642B">
        <w:rPr>
          <w:rFonts w:cstheme="minorHAnsi"/>
          <w:sz w:val="24"/>
          <w:szCs w:val="24"/>
        </w:rPr>
        <w:t xml:space="preserve">seconded the motion. </w:t>
      </w:r>
      <w:bookmarkStart w:id="1" w:name="_Hlk46320616"/>
      <w:r w:rsidR="005F3543" w:rsidRPr="0016642B">
        <w:rPr>
          <w:rFonts w:cstheme="minorHAnsi"/>
          <w:sz w:val="24"/>
          <w:szCs w:val="24"/>
        </w:rPr>
        <w:t xml:space="preserve">Upon unanimous favorable vote, Chairman </w:t>
      </w:r>
      <w:r w:rsidR="007F3EEB">
        <w:rPr>
          <w:rFonts w:cstheme="minorHAnsi"/>
          <w:sz w:val="24"/>
          <w:szCs w:val="24"/>
        </w:rPr>
        <w:t>Mueller</w:t>
      </w:r>
      <w:r w:rsidR="005F3543" w:rsidRPr="0016642B">
        <w:rPr>
          <w:rFonts w:cstheme="minorHAnsi"/>
          <w:sz w:val="24"/>
          <w:szCs w:val="24"/>
        </w:rPr>
        <w:t xml:space="preserve"> declared the motion approved.</w:t>
      </w:r>
      <w:bookmarkEnd w:id="0"/>
      <w:r w:rsidR="005F3543" w:rsidRPr="0016642B">
        <w:rPr>
          <w:rFonts w:cstheme="minorHAnsi"/>
          <w:sz w:val="24"/>
          <w:szCs w:val="24"/>
        </w:rPr>
        <w:t xml:space="preserve"> (Exhibit #2, </w:t>
      </w:r>
      <w:r>
        <w:rPr>
          <w:rFonts w:cstheme="minorHAnsi"/>
          <w:sz w:val="24"/>
          <w:szCs w:val="24"/>
        </w:rPr>
        <w:t>01/19/2021</w:t>
      </w:r>
      <w:r w:rsidR="005F3543" w:rsidRPr="0016642B">
        <w:rPr>
          <w:rFonts w:cstheme="minorHAnsi"/>
          <w:sz w:val="24"/>
          <w:szCs w:val="24"/>
        </w:rPr>
        <w:t>)</w:t>
      </w:r>
      <w:bookmarkEnd w:id="1"/>
    </w:p>
    <w:p w14:paraId="23E4E6D9" w14:textId="1F78E1F5" w:rsidR="00BA5C31" w:rsidRPr="0016642B" w:rsidRDefault="00BA5C31" w:rsidP="00887A66">
      <w:pPr>
        <w:spacing w:after="0"/>
        <w:jc w:val="both"/>
        <w:rPr>
          <w:rFonts w:cstheme="minorHAnsi"/>
          <w:sz w:val="24"/>
          <w:szCs w:val="24"/>
        </w:rPr>
      </w:pPr>
    </w:p>
    <w:p w14:paraId="7123D173" w14:textId="3671495F" w:rsidR="00B41269" w:rsidRPr="0016642B" w:rsidRDefault="00BA5C31" w:rsidP="00357337">
      <w:pPr>
        <w:spacing w:after="0"/>
        <w:rPr>
          <w:rFonts w:cstheme="minorHAnsi"/>
          <w:sz w:val="24"/>
          <w:szCs w:val="24"/>
          <w:u w:val="single"/>
        </w:rPr>
      </w:pPr>
      <w:r w:rsidRPr="0016642B">
        <w:rPr>
          <w:rFonts w:cstheme="minorHAnsi"/>
          <w:sz w:val="24"/>
          <w:szCs w:val="24"/>
          <w:u w:val="single"/>
        </w:rPr>
        <w:t>UPDATE ON EAST CAPITOL AVENUE URBAN RENEWAL PLAN</w:t>
      </w:r>
    </w:p>
    <w:p w14:paraId="1D8E6423" w14:textId="7AA45207" w:rsidR="00B41269" w:rsidRPr="0016642B" w:rsidRDefault="00B41269" w:rsidP="00357337">
      <w:pPr>
        <w:spacing w:after="0"/>
        <w:rPr>
          <w:rFonts w:cstheme="minorHAnsi"/>
          <w:sz w:val="24"/>
          <w:szCs w:val="24"/>
          <w:u w:val="single"/>
        </w:rPr>
      </w:pPr>
    </w:p>
    <w:p w14:paraId="700785E0" w14:textId="5FE79573" w:rsidR="00B05614" w:rsidRPr="0016642B" w:rsidRDefault="00B05614" w:rsidP="00357337">
      <w:pPr>
        <w:spacing w:after="0"/>
        <w:rPr>
          <w:rFonts w:cstheme="minorHAnsi"/>
          <w:sz w:val="24"/>
          <w:szCs w:val="24"/>
        </w:rPr>
      </w:pPr>
      <w:r w:rsidRPr="0016642B">
        <w:rPr>
          <w:rFonts w:cstheme="minorHAnsi"/>
          <w:sz w:val="24"/>
          <w:szCs w:val="24"/>
        </w:rPr>
        <w:t>10</w:t>
      </w:r>
      <w:r w:rsidR="007F3EEB">
        <w:rPr>
          <w:rFonts w:cstheme="minorHAnsi"/>
          <w:sz w:val="24"/>
          <w:szCs w:val="24"/>
        </w:rPr>
        <w:t>1</w:t>
      </w:r>
      <w:r w:rsidRPr="0016642B">
        <w:rPr>
          <w:rFonts w:cstheme="minorHAnsi"/>
          <w:sz w:val="24"/>
          <w:szCs w:val="24"/>
        </w:rPr>
        <w:t xml:space="preserve"> Jackson Street</w:t>
      </w:r>
    </w:p>
    <w:p w14:paraId="0EDC0B66" w14:textId="308CC5CB" w:rsidR="00B05614" w:rsidRPr="0016642B" w:rsidRDefault="00A62459" w:rsidP="00B05614">
      <w:pPr>
        <w:spacing w:after="0"/>
        <w:rPr>
          <w:rFonts w:cstheme="minorHAnsi"/>
          <w:sz w:val="24"/>
          <w:szCs w:val="24"/>
        </w:rPr>
      </w:pPr>
      <w:r>
        <w:rPr>
          <w:rFonts w:cstheme="minorHAnsi"/>
          <w:sz w:val="24"/>
          <w:szCs w:val="24"/>
        </w:rPr>
        <w:t xml:space="preserve">This is the only property available at this time. A proposal </w:t>
      </w:r>
      <w:r w:rsidR="00D71D7A">
        <w:rPr>
          <w:rFonts w:cstheme="minorHAnsi"/>
          <w:sz w:val="24"/>
          <w:szCs w:val="24"/>
        </w:rPr>
        <w:t xml:space="preserve">has been received and </w:t>
      </w:r>
      <w:r>
        <w:rPr>
          <w:rFonts w:cstheme="minorHAnsi"/>
          <w:sz w:val="24"/>
          <w:szCs w:val="24"/>
        </w:rPr>
        <w:t>will be discussed in closed session.</w:t>
      </w:r>
    </w:p>
    <w:p w14:paraId="320E3D9E" w14:textId="77777777" w:rsidR="00A62459" w:rsidRDefault="00A62459" w:rsidP="00357337">
      <w:pPr>
        <w:spacing w:after="0"/>
        <w:rPr>
          <w:rFonts w:cstheme="minorHAnsi"/>
          <w:sz w:val="24"/>
          <w:szCs w:val="24"/>
        </w:rPr>
      </w:pPr>
    </w:p>
    <w:p w14:paraId="6582EC8D" w14:textId="09202A95" w:rsidR="00C0495E" w:rsidRPr="0016642B" w:rsidRDefault="00A62459" w:rsidP="00357337">
      <w:pPr>
        <w:spacing w:after="0"/>
        <w:rPr>
          <w:rFonts w:cstheme="minorHAnsi"/>
          <w:sz w:val="24"/>
          <w:szCs w:val="24"/>
          <w:u w:val="single"/>
        </w:rPr>
      </w:pPr>
      <w:r>
        <w:rPr>
          <w:rFonts w:cstheme="minorHAnsi"/>
          <w:sz w:val="24"/>
          <w:szCs w:val="24"/>
          <w:u w:val="single"/>
        </w:rPr>
        <w:t>U</w:t>
      </w:r>
      <w:r w:rsidR="00357337" w:rsidRPr="0016642B">
        <w:rPr>
          <w:rFonts w:cstheme="minorHAnsi"/>
          <w:sz w:val="24"/>
          <w:szCs w:val="24"/>
          <w:u w:val="single"/>
        </w:rPr>
        <w:t>PDATE ON CAPITAL CITY APARTMENTS</w:t>
      </w:r>
    </w:p>
    <w:p w14:paraId="4BF915BD" w14:textId="77777777" w:rsidR="003A2F80" w:rsidRPr="0016642B" w:rsidRDefault="003A2F80" w:rsidP="00357337">
      <w:pPr>
        <w:spacing w:after="0"/>
        <w:rPr>
          <w:rFonts w:cstheme="minorHAnsi"/>
          <w:sz w:val="24"/>
          <w:szCs w:val="24"/>
        </w:rPr>
      </w:pPr>
    </w:p>
    <w:p w14:paraId="24D8DD5D" w14:textId="19FAFBB7" w:rsidR="00286A77" w:rsidRPr="0016642B" w:rsidRDefault="00A62459" w:rsidP="00357337">
      <w:pPr>
        <w:spacing w:after="0"/>
        <w:rPr>
          <w:rFonts w:cstheme="minorHAnsi"/>
          <w:sz w:val="24"/>
          <w:szCs w:val="24"/>
        </w:rPr>
      </w:pPr>
      <w:r>
        <w:rPr>
          <w:rFonts w:cstheme="minorHAnsi"/>
          <w:sz w:val="24"/>
          <w:szCs w:val="24"/>
        </w:rPr>
        <w:t>We are close to closing out the claim with the insurance company for the tornado damage. The settlement includes the cost of cleanup and renovations as well as loss of business income.</w:t>
      </w:r>
    </w:p>
    <w:p w14:paraId="62EB081D" w14:textId="77777777" w:rsidR="00A62459" w:rsidRDefault="00A62459" w:rsidP="00357337">
      <w:pPr>
        <w:spacing w:after="0"/>
        <w:rPr>
          <w:rFonts w:cstheme="minorHAnsi"/>
          <w:sz w:val="24"/>
          <w:szCs w:val="24"/>
        </w:rPr>
      </w:pPr>
    </w:p>
    <w:p w14:paraId="57FC3A7C" w14:textId="4C97497C" w:rsidR="006D75D3" w:rsidRPr="0016642B" w:rsidRDefault="00FC03F9" w:rsidP="00357337">
      <w:pPr>
        <w:spacing w:after="0"/>
        <w:rPr>
          <w:rFonts w:cstheme="minorHAnsi"/>
          <w:sz w:val="24"/>
          <w:szCs w:val="24"/>
        </w:rPr>
      </w:pPr>
      <w:r w:rsidRPr="0016642B">
        <w:rPr>
          <w:rFonts w:cstheme="minorHAnsi"/>
          <w:sz w:val="24"/>
          <w:szCs w:val="24"/>
          <w:u w:val="single"/>
        </w:rPr>
        <w:t>U</w:t>
      </w:r>
      <w:r w:rsidR="00357337" w:rsidRPr="0016642B">
        <w:rPr>
          <w:rFonts w:cstheme="minorHAnsi"/>
          <w:sz w:val="24"/>
          <w:szCs w:val="24"/>
          <w:u w:val="single"/>
        </w:rPr>
        <w:t>PDATE ON DULLE TOWER RENOVATIONS</w:t>
      </w:r>
    </w:p>
    <w:p w14:paraId="3FEBC66A" w14:textId="77777777" w:rsidR="00FF6BFB" w:rsidRPr="0016642B" w:rsidRDefault="00FF6BFB" w:rsidP="00357337">
      <w:pPr>
        <w:spacing w:after="0"/>
        <w:rPr>
          <w:rFonts w:cstheme="minorHAnsi"/>
          <w:sz w:val="24"/>
          <w:szCs w:val="24"/>
        </w:rPr>
      </w:pPr>
    </w:p>
    <w:p w14:paraId="555C614F" w14:textId="1A6042B3" w:rsidR="00F83741" w:rsidRDefault="00A62459" w:rsidP="00357337">
      <w:pPr>
        <w:spacing w:after="0"/>
        <w:rPr>
          <w:rFonts w:cstheme="minorHAnsi"/>
          <w:sz w:val="24"/>
          <w:szCs w:val="24"/>
        </w:rPr>
      </w:pPr>
      <w:r>
        <w:rPr>
          <w:rFonts w:cstheme="minorHAnsi"/>
          <w:sz w:val="24"/>
          <w:szCs w:val="24"/>
        </w:rPr>
        <w:t xml:space="preserve">The grant closeout report </w:t>
      </w:r>
      <w:r w:rsidR="00D71D7A">
        <w:rPr>
          <w:rFonts w:cstheme="minorHAnsi"/>
          <w:sz w:val="24"/>
          <w:szCs w:val="24"/>
        </w:rPr>
        <w:t xml:space="preserve">on the grant from the Federal Home Loan Bank </w:t>
      </w:r>
      <w:r>
        <w:rPr>
          <w:rFonts w:cstheme="minorHAnsi"/>
          <w:sz w:val="24"/>
          <w:szCs w:val="24"/>
        </w:rPr>
        <w:t>was filed on January 8, 2021</w:t>
      </w:r>
      <w:r w:rsidR="00C93657">
        <w:rPr>
          <w:rFonts w:cstheme="minorHAnsi"/>
          <w:sz w:val="24"/>
          <w:szCs w:val="24"/>
        </w:rPr>
        <w:t>. The building does not have full occupancy. Letter</w:t>
      </w:r>
      <w:r w:rsidR="00861066">
        <w:rPr>
          <w:rFonts w:cstheme="minorHAnsi"/>
          <w:sz w:val="24"/>
          <w:szCs w:val="24"/>
        </w:rPr>
        <w:t>s</w:t>
      </w:r>
      <w:r w:rsidR="00C93657">
        <w:rPr>
          <w:rFonts w:cstheme="minorHAnsi"/>
          <w:sz w:val="24"/>
          <w:szCs w:val="24"/>
        </w:rPr>
        <w:t xml:space="preserve"> were sent to all local churches in mid-December notifying them of the available housing at Dulle and the senior buildings with hopes of getting more applicants.</w:t>
      </w:r>
    </w:p>
    <w:p w14:paraId="29D83285" w14:textId="77777777" w:rsidR="00C93657" w:rsidRDefault="00C93657" w:rsidP="00357337">
      <w:pPr>
        <w:spacing w:after="0"/>
        <w:rPr>
          <w:rFonts w:cstheme="minorHAnsi"/>
          <w:sz w:val="24"/>
          <w:szCs w:val="24"/>
        </w:rPr>
      </w:pPr>
    </w:p>
    <w:p w14:paraId="303C06C6" w14:textId="572D77F0" w:rsidR="00357337" w:rsidRPr="0016642B" w:rsidRDefault="00357337" w:rsidP="00357337">
      <w:pPr>
        <w:spacing w:after="0"/>
        <w:rPr>
          <w:rFonts w:cstheme="minorHAnsi"/>
          <w:sz w:val="24"/>
          <w:szCs w:val="24"/>
        </w:rPr>
      </w:pPr>
      <w:r w:rsidRPr="0016642B">
        <w:rPr>
          <w:rFonts w:cstheme="minorHAnsi"/>
          <w:sz w:val="24"/>
          <w:szCs w:val="24"/>
          <w:u w:val="single"/>
        </w:rPr>
        <w:t>UPDATE ON HOUSING AUTHORITY OPERATIONS AS ADJUSTED TO DEAL WITH COVID 19</w:t>
      </w:r>
    </w:p>
    <w:p w14:paraId="058B6B71" w14:textId="77777777" w:rsidR="003E0F7F" w:rsidRPr="0016642B" w:rsidRDefault="003E0F7F" w:rsidP="00357337">
      <w:pPr>
        <w:spacing w:after="0"/>
        <w:rPr>
          <w:rFonts w:cstheme="minorHAnsi"/>
          <w:sz w:val="24"/>
          <w:szCs w:val="24"/>
        </w:rPr>
      </w:pPr>
    </w:p>
    <w:p w14:paraId="68BF7C09" w14:textId="0C1563AC" w:rsidR="003A39E5" w:rsidRPr="0016642B" w:rsidRDefault="00C93657" w:rsidP="00357337">
      <w:pPr>
        <w:spacing w:after="0"/>
        <w:rPr>
          <w:rFonts w:cstheme="minorHAnsi"/>
          <w:sz w:val="24"/>
          <w:szCs w:val="24"/>
        </w:rPr>
      </w:pPr>
      <w:r>
        <w:rPr>
          <w:rFonts w:cstheme="minorHAnsi"/>
          <w:sz w:val="24"/>
          <w:szCs w:val="24"/>
        </w:rPr>
        <w:t xml:space="preserve">We are looking into getting COVID vaccines on property at the senior facilities and the Towers. There are </w:t>
      </w:r>
      <w:r w:rsidR="00D71D7A">
        <w:rPr>
          <w:rFonts w:cstheme="minorHAnsi"/>
          <w:sz w:val="24"/>
          <w:szCs w:val="24"/>
        </w:rPr>
        <w:t>many</w:t>
      </w:r>
      <w:r>
        <w:rPr>
          <w:rFonts w:cstheme="minorHAnsi"/>
          <w:sz w:val="24"/>
          <w:szCs w:val="24"/>
        </w:rPr>
        <w:t xml:space="preserve"> tenants in the properties that are over 65.</w:t>
      </w:r>
    </w:p>
    <w:p w14:paraId="71A6B63B" w14:textId="77777777" w:rsidR="00D34CFE" w:rsidRDefault="00D34CFE" w:rsidP="00357337">
      <w:pPr>
        <w:spacing w:after="0"/>
        <w:rPr>
          <w:rFonts w:cstheme="minorHAnsi"/>
          <w:sz w:val="24"/>
          <w:szCs w:val="24"/>
        </w:rPr>
      </w:pPr>
    </w:p>
    <w:p w14:paraId="3F800B19" w14:textId="02650CDF" w:rsidR="003C7D5C" w:rsidRPr="0016642B" w:rsidRDefault="00C93657" w:rsidP="00357337">
      <w:pPr>
        <w:spacing w:after="0"/>
        <w:rPr>
          <w:rFonts w:cstheme="minorHAnsi"/>
          <w:sz w:val="24"/>
          <w:szCs w:val="24"/>
        </w:rPr>
      </w:pPr>
      <w:r>
        <w:rPr>
          <w:rFonts w:cstheme="minorHAnsi"/>
          <w:sz w:val="24"/>
          <w:szCs w:val="24"/>
        </w:rPr>
        <w:t>The transition to the new software is proceeding slowly.</w:t>
      </w:r>
    </w:p>
    <w:p w14:paraId="47C31CAC" w14:textId="1692949B" w:rsidR="00D34CFE" w:rsidRDefault="00D34CFE" w:rsidP="00357337">
      <w:pPr>
        <w:spacing w:after="0"/>
        <w:rPr>
          <w:rFonts w:cstheme="minorHAnsi"/>
          <w:sz w:val="24"/>
          <w:szCs w:val="24"/>
        </w:rPr>
      </w:pPr>
    </w:p>
    <w:p w14:paraId="105BC545" w14:textId="1EC2F98A" w:rsidR="00CA33FB" w:rsidRPr="00FC3AD1" w:rsidRDefault="00CA33FB" w:rsidP="00CA33FB">
      <w:pPr>
        <w:spacing w:after="0"/>
        <w:jc w:val="center"/>
        <w:rPr>
          <w:rFonts w:cstheme="minorHAnsi"/>
          <w:sz w:val="24"/>
          <w:szCs w:val="24"/>
          <w:u w:val="single"/>
        </w:rPr>
      </w:pPr>
      <w:r w:rsidRPr="00FC3AD1">
        <w:rPr>
          <w:rFonts w:cstheme="minorHAnsi"/>
          <w:sz w:val="24"/>
          <w:szCs w:val="24"/>
          <w:u w:val="single"/>
        </w:rPr>
        <w:t>RESOLUTION NO</w:t>
      </w:r>
      <w:r w:rsidR="00FC3AD1">
        <w:rPr>
          <w:rFonts w:cstheme="minorHAnsi"/>
          <w:sz w:val="24"/>
          <w:szCs w:val="24"/>
          <w:u w:val="single"/>
        </w:rPr>
        <w:t>.</w:t>
      </w:r>
      <w:r w:rsidRPr="00FC3AD1">
        <w:rPr>
          <w:rFonts w:cstheme="minorHAnsi"/>
          <w:sz w:val="24"/>
          <w:szCs w:val="24"/>
          <w:u w:val="single"/>
        </w:rPr>
        <w:t xml:space="preserve"> 4764</w:t>
      </w:r>
    </w:p>
    <w:p w14:paraId="2E487C67" w14:textId="77777777" w:rsidR="00CA33FB" w:rsidRDefault="00CA33FB" w:rsidP="00CA33FB">
      <w:pPr>
        <w:spacing w:after="0"/>
        <w:jc w:val="center"/>
        <w:rPr>
          <w:rFonts w:cstheme="minorHAnsi"/>
          <w:sz w:val="24"/>
          <w:szCs w:val="24"/>
        </w:rPr>
      </w:pPr>
    </w:p>
    <w:p w14:paraId="17EBF583" w14:textId="77777777" w:rsidR="00FC3AD1" w:rsidRPr="00E672BE" w:rsidRDefault="00FC3AD1" w:rsidP="00FC3AD1">
      <w:pPr>
        <w:rPr>
          <w:rFonts w:cstheme="minorHAnsi"/>
          <w:sz w:val="24"/>
          <w:szCs w:val="24"/>
          <w:u w:val="single"/>
        </w:rPr>
      </w:pPr>
      <w:r w:rsidRPr="00E672BE">
        <w:rPr>
          <w:rFonts w:cstheme="minorHAnsi"/>
          <w:sz w:val="24"/>
          <w:szCs w:val="24"/>
          <w:u w:val="single"/>
        </w:rPr>
        <w:t>RESOLUTION APPROVING AN EASEMENT AT 1015 EDMONDS STREET TO CATHOLIC CHARITIES OF CENTRAL AND NORTHERN MISSOURI FOR INSTALLATION OF A NEW WATER LINE</w:t>
      </w:r>
    </w:p>
    <w:p w14:paraId="68194963" w14:textId="567330AC" w:rsidR="00E3552D" w:rsidRDefault="00C93657" w:rsidP="00846850">
      <w:pPr>
        <w:jc w:val="both"/>
        <w:rPr>
          <w:rFonts w:cstheme="minorHAnsi"/>
          <w:sz w:val="24"/>
          <w:szCs w:val="24"/>
        </w:rPr>
      </w:pPr>
      <w:r>
        <w:rPr>
          <w:rFonts w:cstheme="minorHAnsi"/>
          <w:sz w:val="24"/>
          <w:szCs w:val="24"/>
        </w:rPr>
        <w:t xml:space="preserve">Jim Wisch on behalf of </w:t>
      </w:r>
      <w:r w:rsidR="00E3552D">
        <w:rPr>
          <w:rFonts w:cstheme="minorHAnsi"/>
          <w:sz w:val="24"/>
          <w:szCs w:val="24"/>
        </w:rPr>
        <w:t>Catholic Charities is requesting an easement to install a new</w:t>
      </w:r>
      <w:r>
        <w:rPr>
          <w:rFonts w:cstheme="minorHAnsi"/>
          <w:sz w:val="24"/>
          <w:szCs w:val="24"/>
        </w:rPr>
        <w:t xml:space="preserve"> domestic </w:t>
      </w:r>
      <w:r w:rsidR="00E3552D">
        <w:rPr>
          <w:rFonts w:cstheme="minorHAnsi"/>
          <w:sz w:val="24"/>
          <w:szCs w:val="24"/>
        </w:rPr>
        <w:t>water line that will cross the LaSalette property</w:t>
      </w:r>
      <w:r>
        <w:rPr>
          <w:rFonts w:cstheme="minorHAnsi"/>
          <w:sz w:val="24"/>
          <w:szCs w:val="24"/>
        </w:rPr>
        <w:t>.</w:t>
      </w:r>
      <w:r w:rsidR="00E3552D">
        <w:rPr>
          <w:rFonts w:cstheme="minorHAnsi"/>
          <w:sz w:val="24"/>
          <w:szCs w:val="24"/>
        </w:rPr>
        <w:t xml:space="preserve"> </w:t>
      </w:r>
      <w:r w:rsidR="00E3552D" w:rsidRPr="00E3552D">
        <w:rPr>
          <w:rFonts w:cstheme="minorHAnsi"/>
          <w:sz w:val="24"/>
          <w:szCs w:val="24"/>
        </w:rPr>
        <w:t>Vice Chair Kolb made a motion to approve the</w:t>
      </w:r>
      <w:r w:rsidR="00C67F22">
        <w:rPr>
          <w:rFonts w:cstheme="minorHAnsi"/>
          <w:sz w:val="24"/>
          <w:szCs w:val="24"/>
        </w:rPr>
        <w:t xml:space="preserve"> </w:t>
      </w:r>
      <w:r>
        <w:rPr>
          <w:rFonts w:cstheme="minorHAnsi"/>
          <w:sz w:val="24"/>
          <w:szCs w:val="24"/>
        </w:rPr>
        <w:t>domestic water line</w:t>
      </w:r>
      <w:r w:rsidR="00E3552D" w:rsidRPr="00E3552D">
        <w:rPr>
          <w:rFonts w:cstheme="minorHAnsi"/>
          <w:sz w:val="24"/>
          <w:szCs w:val="24"/>
        </w:rPr>
        <w:t xml:space="preserve"> easements for C</w:t>
      </w:r>
      <w:r w:rsidR="00E3552D">
        <w:rPr>
          <w:rFonts w:cstheme="minorHAnsi"/>
          <w:sz w:val="24"/>
          <w:szCs w:val="24"/>
        </w:rPr>
        <w:t>atholic Charities to install new</w:t>
      </w:r>
      <w:r>
        <w:rPr>
          <w:rFonts w:cstheme="minorHAnsi"/>
          <w:sz w:val="24"/>
          <w:szCs w:val="24"/>
        </w:rPr>
        <w:t xml:space="preserve"> domestic</w:t>
      </w:r>
      <w:r w:rsidR="00E3552D">
        <w:rPr>
          <w:rFonts w:cstheme="minorHAnsi"/>
          <w:sz w:val="24"/>
          <w:szCs w:val="24"/>
        </w:rPr>
        <w:t xml:space="preserve"> water lines</w:t>
      </w:r>
      <w:r>
        <w:rPr>
          <w:rFonts w:cstheme="minorHAnsi"/>
          <w:sz w:val="24"/>
          <w:szCs w:val="24"/>
        </w:rPr>
        <w:t xml:space="preserve"> at no additional cost to the Housing Authority for repairs </w:t>
      </w:r>
      <w:r w:rsidR="00C80BF4">
        <w:rPr>
          <w:rFonts w:cstheme="minorHAnsi"/>
          <w:sz w:val="24"/>
          <w:szCs w:val="24"/>
        </w:rPr>
        <w:t>or filing the records etc</w:t>
      </w:r>
      <w:r w:rsidR="00E3552D">
        <w:rPr>
          <w:rFonts w:cstheme="minorHAnsi"/>
          <w:sz w:val="24"/>
          <w:szCs w:val="24"/>
        </w:rPr>
        <w:t xml:space="preserve">. Commissioner </w:t>
      </w:r>
      <w:r>
        <w:rPr>
          <w:rFonts w:cstheme="minorHAnsi"/>
          <w:sz w:val="24"/>
          <w:szCs w:val="24"/>
        </w:rPr>
        <w:t>Simmons</w:t>
      </w:r>
      <w:r w:rsidR="00E3552D">
        <w:rPr>
          <w:rFonts w:cstheme="minorHAnsi"/>
          <w:sz w:val="24"/>
          <w:szCs w:val="24"/>
        </w:rPr>
        <w:t xml:space="preserve"> seconded the motion.</w:t>
      </w:r>
      <w:r w:rsidR="00E3552D" w:rsidRPr="00E3552D">
        <w:rPr>
          <w:rFonts w:cstheme="minorHAnsi"/>
          <w:sz w:val="24"/>
          <w:szCs w:val="24"/>
        </w:rPr>
        <w:t xml:space="preserve"> </w:t>
      </w:r>
      <w:r w:rsidR="00E3552D" w:rsidRPr="0016642B">
        <w:rPr>
          <w:rFonts w:cstheme="minorHAnsi"/>
          <w:sz w:val="24"/>
          <w:szCs w:val="24"/>
        </w:rPr>
        <w:t xml:space="preserve">Upon unanimous favorable vote, Chairman </w:t>
      </w:r>
      <w:r w:rsidR="00E3552D">
        <w:rPr>
          <w:rFonts w:cstheme="minorHAnsi"/>
          <w:sz w:val="24"/>
          <w:szCs w:val="24"/>
        </w:rPr>
        <w:t>Mueller</w:t>
      </w:r>
      <w:r w:rsidR="00E3552D" w:rsidRPr="0016642B">
        <w:rPr>
          <w:rFonts w:cstheme="minorHAnsi"/>
          <w:sz w:val="24"/>
          <w:szCs w:val="24"/>
        </w:rPr>
        <w:t xml:space="preserve"> declared the motion approved.</w:t>
      </w:r>
    </w:p>
    <w:p w14:paraId="715DDAE2" w14:textId="761C8DC6" w:rsidR="00357337" w:rsidRPr="0016642B" w:rsidRDefault="00357337" w:rsidP="00E3552D">
      <w:pPr>
        <w:jc w:val="both"/>
        <w:rPr>
          <w:rFonts w:cstheme="minorHAnsi"/>
          <w:sz w:val="24"/>
          <w:szCs w:val="24"/>
        </w:rPr>
      </w:pPr>
      <w:r w:rsidRPr="0016642B">
        <w:rPr>
          <w:rFonts w:cstheme="minorHAnsi"/>
          <w:sz w:val="24"/>
          <w:szCs w:val="24"/>
        </w:rPr>
        <w:t xml:space="preserve">NEXT MEETING: The regular meeting will be at 7:30 a.m. Tuesday </w:t>
      </w:r>
      <w:r w:rsidR="00D77138">
        <w:rPr>
          <w:rFonts w:cstheme="minorHAnsi"/>
          <w:sz w:val="24"/>
          <w:szCs w:val="24"/>
        </w:rPr>
        <w:t>February 16</w:t>
      </w:r>
      <w:r w:rsidRPr="0016642B">
        <w:rPr>
          <w:rFonts w:cstheme="minorHAnsi"/>
          <w:sz w:val="24"/>
          <w:szCs w:val="24"/>
        </w:rPr>
        <w:t>, 202</w:t>
      </w:r>
      <w:r w:rsidR="00E3552D">
        <w:rPr>
          <w:rFonts w:cstheme="minorHAnsi"/>
          <w:sz w:val="24"/>
          <w:szCs w:val="24"/>
        </w:rPr>
        <w:t>1</w:t>
      </w:r>
      <w:r w:rsidRPr="0016642B">
        <w:rPr>
          <w:rFonts w:cstheme="minorHAnsi"/>
          <w:sz w:val="24"/>
          <w:szCs w:val="24"/>
        </w:rPr>
        <w:t>.</w:t>
      </w:r>
    </w:p>
    <w:p w14:paraId="0C348D18" w14:textId="77777777" w:rsidR="00C80BF4" w:rsidRDefault="00C80BF4" w:rsidP="008D0087">
      <w:pPr>
        <w:jc w:val="both"/>
        <w:rPr>
          <w:rFonts w:cstheme="minorHAnsi"/>
          <w:sz w:val="24"/>
          <w:szCs w:val="24"/>
        </w:rPr>
      </w:pPr>
    </w:p>
    <w:p w14:paraId="4CBFD3B0" w14:textId="1562D93C" w:rsidR="008D0087" w:rsidRPr="0016642B" w:rsidRDefault="006D75D3" w:rsidP="008D0087">
      <w:pPr>
        <w:jc w:val="both"/>
        <w:rPr>
          <w:rFonts w:cstheme="minorHAnsi"/>
          <w:sz w:val="24"/>
          <w:szCs w:val="24"/>
        </w:rPr>
      </w:pPr>
      <w:r w:rsidRPr="0016642B">
        <w:rPr>
          <w:rFonts w:cstheme="minorHAnsi"/>
          <w:sz w:val="24"/>
          <w:szCs w:val="24"/>
        </w:rPr>
        <w:t xml:space="preserve">Commissioner </w:t>
      </w:r>
      <w:r w:rsidR="000D2D5F" w:rsidRPr="0016642B">
        <w:rPr>
          <w:rFonts w:cstheme="minorHAnsi"/>
          <w:sz w:val="24"/>
          <w:szCs w:val="24"/>
        </w:rPr>
        <w:t>W</w:t>
      </w:r>
      <w:r w:rsidR="0054109A">
        <w:rPr>
          <w:rFonts w:cstheme="minorHAnsi"/>
          <w:sz w:val="24"/>
          <w:szCs w:val="24"/>
        </w:rPr>
        <w:t>hite</w:t>
      </w:r>
      <w:r w:rsidR="009E5E1B" w:rsidRPr="0016642B">
        <w:rPr>
          <w:rFonts w:cstheme="minorHAnsi"/>
          <w:sz w:val="24"/>
          <w:szCs w:val="24"/>
        </w:rPr>
        <w:t xml:space="preserve"> made the motion to adjourn into Executive Session for the purpose of considering the following</w:t>
      </w:r>
      <w:r w:rsidR="008D0087" w:rsidRPr="0016642B">
        <w:rPr>
          <w:rFonts w:cstheme="minorHAnsi"/>
          <w:sz w:val="24"/>
          <w:szCs w:val="24"/>
        </w:rPr>
        <w:t>:</w:t>
      </w:r>
    </w:p>
    <w:p w14:paraId="18AE8AB1" w14:textId="2DF2D1AF" w:rsidR="008D0087" w:rsidRPr="0016642B" w:rsidRDefault="008D0087" w:rsidP="008D0087">
      <w:pPr>
        <w:jc w:val="both"/>
        <w:rPr>
          <w:rFonts w:cstheme="minorHAnsi"/>
          <w:sz w:val="24"/>
          <w:szCs w:val="24"/>
        </w:rPr>
      </w:pPr>
    </w:p>
    <w:p w14:paraId="21B0AB7B" w14:textId="19163C7C" w:rsidR="008D0087" w:rsidRPr="0016642B" w:rsidRDefault="008D0087" w:rsidP="008D0087">
      <w:pPr>
        <w:pStyle w:val="ListParagraph"/>
        <w:numPr>
          <w:ilvl w:val="0"/>
          <w:numId w:val="1"/>
        </w:numPr>
        <w:jc w:val="both"/>
        <w:rPr>
          <w:rFonts w:cstheme="minorHAnsi"/>
          <w:sz w:val="24"/>
          <w:szCs w:val="24"/>
        </w:rPr>
      </w:pPr>
      <w:r w:rsidRPr="0016642B">
        <w:rPr>
          <w:rFonts w:cstheme="minorHAnsi"/>
          <w:sz w:val="24"/>
          <w:szCs w:val="24"/>
        </w:rPr>
        <w:t>Legal action involving the Housing Authority and confidential or privileged communication with its attorney, under Section 610.021(1) RSMO;</w:t>
      </w:r>
    </w:p>
    <w:p w14:paraId="11AF5E29" w14:textId="77777777" w:rsidR="008D0087" w:rsidRPr="0016642B" w:rsidRDefault="008D0087" w:rsidP="008D0087">
      <w:pPr>
        <w:jc w:val="both"/>
        <w:rPr>
          <w:rFonts w:cstheme="minorHAnsi"/>
          <w:sz w:val="24"/>
          <w:szCs w:val="24"/>
        </w:rPr>
      </w:pPr>
    </w:p>
    <w:p w14:paraId="0FBC0D06" w14:textId="77777777" w:rsidR="008D0087" w:rsidRPr="0016642B" w:rsidRDefault="008D0087" w:rsidP="008D0087">
      <w:pPr>
        <w:pStyle w:val="ListParagraph"/>
        <w:numPr>
          <w:ilvl w:val="0"/>
          <w:numId w:val="1"/>
        </w:numPr>
        <w:jc w:val="both"/>
        <w:rPr>
          <w:rFonts w:cstheme="minorHAnsi"/>
          <w:sz w:val="24"/>
          <w:szCs w:val="24"/>
        </w:rPr>
      </w:pPr>
      <w:r w:rsidRPr="0016642B">
        <w:rPr>
          <w:rFonts w:cstheme="minorHAnsi"/>
          <w:sz w:val="24"/>
          <w:szCs w:val="24"/>
        </w:rPr>
        <w:t>Leasing, purchase or sale of real estate by the Housing Authority when public knowledge of the transaction might adversely affect the legal consideration therefore, under Section 610.021(2) RSMO;</w:t>
      </w:r>
    </w:p>
    <w:p w14:paraId="3C4C4AE7" w14:textId="77777777" w:rsidR="008D0087" w:rsidRPr="0016642B" w:rsidRDefault="008D0087" w:rsidP="008D0087">
      <w:pPr>
        <w:pStyle w:val="ListParagraph"/>
        <w:jc w:val="both"/>
        <w:rPr>
          <w:rFonts w:cstheme="minorHAnsi"/>
          <w:sz w:val="24"/>
          <w:szCs w:val="24"/>
        </w:rPr>
      </w:pPr>
    </w:p>
    <w:p w14:paraId="55E24616" w14:textId="77777777" w:rsidR="008D0087" w:rsidRPr="0016642B" w:rsidRDefault="008D0087" w:rsidP="008D0087">
      <w:pPr>
        <w:pStyle w:val="ListParagraph"/>
        <w:numPr>
          <w:ilvl w:val="0"/>
          <w:numId w:val="1"/>
        </w:numPr>
        <w:jc w:val="both"/>
        <w:rPr>
          <w:rFonts w:cstheme="minorHAnsi"/>
          <w:sz w:val="24"/>
          <w:szCs w:val="24"/>
        </w:rPr>
      </w:pPr>
      <w:r w:rsidRPr="0016642B">
        <w:rPr>
          <w:rFonts w:cstheme="minorHAnsi"/>
          <w:sz w:val="24"/>
          <w:szCs w:val="24"/>
        </w:rPr>
        <w:t xml:space="preserve">Hiring, firing, disciplining or promotion of particular employees when personal information about the employee is to be discussed or recorded, under Section 610.021(3) </w:t>
      </w:r>
    </w:p>
    <w:p w14:paraId="64A7AB22" w14:textId="77777777" w:rsidR="008D0087" w:rsidRPr="0016642B" w:rsidRDefault="008D0087" w:rsidP="008D0087">
      <w:pPr>
        <w:pStyle w:val="ListParagraph"/>
        <w:jc w:val="both"/>
        <w:rPr>
          <w:rFonts w:cstheme="minorHAnsi"/>
          <w:sz w:val="24"/>
          <w:szCs w:val="24"/>
        </w:rPr>
      </w:pPr>
    </w:p>
    <w:p w14:paraId="0F5D1BD5" w14:textId="77777777" w:rsidR="008D0087" w:rsidRPr="0016642B" w:rsidRDefault="008D0087" w:rsidP="008D0087">
      <w:pPr>
        <w:pStyle w:val="ListParagraph"/>
        <w:numPr>
          <w:ilvl w:val="0"/>
          <w:numId w:val="1"/>
        </w:numPr>
        <w:jc w:val="both"/>
        <w:rPr>
          <w:rFonts w:cstheme="minorHAnsi"/>
          <w:sz w:val="24"/>
          <w:szCs w:val="24"/>
        </w:rPr>
      </w:pPr>
      <w:r w:rsidRPr="0016642B">
        <w:rPr>
          <w:rFonts w:cstheme="minorHAnsi"/>
          <w:sz w:val="24"/>
          <w:szCs w:val="24"/>
        </w:rPr>
        <w:t>Welfare cases of identifiable individuals, under Section 610.021(8) RSMO.</w:t>
      </w:r>
    </w:p>
    <w:p w14:paraId="4946BB90" w14:textId="77777777" w:rsidR="00F255AB" w:rsidRPr="0016642B" w:rsidRDefault="00F255AB" w:rsidP="00F255AB">
      <w:pPr>
        <w:pStyle w:val="ListParagraph"/>
        <w:rPr>
          <w:rFonts w:cstheme="minorHAnsi"/>
          <w:sz w:val="24"/>
          <w:szCs w:val="24"/>
        </w:rPr>
      </w:pPr>
    </w:p>
    <w:p w14:paraId="407E0FE0" w14:textId="4A53D982" w:rsidR="002D3E4E" w:rsidRPr="0016642B" w:rsidRDefault="00A677E2" w:rsidP="00F255AB">
      <w:pPr>
        <w:jc w:val="both"/>
        <w:rPr>
          <w:rFonts w:cstheme="minorHAnsi"/>
          <w:sz w:val="24"/>
          <w:szCs w:val="24"/>
        </w:rPr>
      </w:pPr>
      <w:r w:rsidRPr="0016642B">
        <w:rPr>
          <w:rFonts w:cstheme="minorHAnsi"/>
          <w:sz w:val="24"/>
          <w:szCs w:val="24"/>
        </w:rPr>
        <w:t xml:space="preserve">Commissioner </w:t>
      </w:r>
      <w:r w:rsidR="00C93657">
        <w:rPr>
          <w:rFonts w:cstheme="minorHAnsi"/>
          <w:sz w:val="24"/>
          <w:szCs w:val="24"/>
        </w:rPr>
        <w:t>Simmons</w:t>
      </w:r>
      <w:r w:rsidR="00357337" w:rsidRPr="0016642B">
        <w:rPr>
          <w:rFonts w:cstheme="minorHAnsi"/>
          <w:sz w:val="24"/>
          <w:szCs w:val="24"/>
        </w:rPr>
        <w:t xml:space="preserve"> seconded the motion. Upon roll call vote the motion was approved. </w:t>
      </w:r>
    </w:p>
    <w:p w14:paraId="5E94DDEE" w14:textId="10BEF8FC" w:rsidR="009E5E1B" w:rsidRPr="0016642B" w:rsidRDefault="009E5E1B" w:rsidP="005F3543">
      <w:pPr>
        <w:spacing w:after="0"/>
        <w:ind w:left="720" w:firstLine="720"/>
        <w:jc w:val="both"/>
        <w:rPr>
          <w:rFonts w:cstheme="minorHAnsi"/>
          <w:sz w:val="24"/>
          <w:szCs w:val="24"/>
        </w:rPr>
      </w:pPr>
      <w:r w:rsidRPr="0016642B">
        <w:rPr>
          <w:rFonts w:cstheme="minorHAnsi"/>
          <w:sz w:val="24"/>
          <w:szCs w:val="24"/>
        </w:rPr>
        <w:t>AYES:</w:t>
      </w:r>
      <w:r w:rsidRPr="0016642B">
        <w:rPr>
          <w:rFonts w:cstheme="minorHAnsi"/>
          <w:sz w:val="24"/>
          <w:szCs w:val="24"/>
        </w:rPr>
        <w:tab/>
      </w:r>
      <w:r w:rsidR="0054109A">
        <w:rPr>
          <w:rFonts w:cstheme="minorHAnsi"/>
          <w:sz w:val="24"/>
          <w:szCs w:val="24"/>
        </w:rPr>
        <w:tab/>
      </w:r>
      <w:r w:rsidRPr="0016642B">
        <w:rPr>
          <w:rFonts w:cstheme="minorHAnsi"/>
          <w:sz w:val="24"/>
          <w:szCs w:val="24"/>
        </w:rPr>
        <w:t>White, Kolb,</w:t>
      </w:r>
      <w:r w:rsidR="00A677E2" w:rsidRPr="0016642B">
        <w:rPr>
          <w:rFonts w:cstheme="minorHAnsi"/>
          <w:sz w:val="24"/>
          <w:szCs w:val="24"/>
        </w:rPr>
        <w:t xml:space="preserve"> Weber,</w:t>
      </w:r>
      <w:r w:rsidR="0054109A">
        <w:rPr>
          <w:rFonts w:cstheme="minorHAnsi"/>
          <w:sz w:val="24"/>
          <w:szCs w:val="24"/>
        </w:rPr>
        <w:t xml:space="preserve"> Cain, Simmons,</w:t>
      </w:r>
      <w:r w:rsidRPr="0016642B">
        <w:rPr>
          <w:rFonts w:cstheme="minorHAnsi"/>
          <w:sz w:val="24"/>
          <w:szCs w:val="24"/>
        </w:rPr>
        <w:t xml:space="preserve"> </w:t>
      </w:r>
      <w:r w:rsidR="0054109A">
        <w:rPr>
          <w:rFonts w:cstheme="minorHAnsi"/>
          <w:sz w:val="24"/>
          <w:szCs w:val="24"/>
        </w:rPr>
        <w:t>Mueller</w:t>
      </w:r>
    </w:p>
    <w:p w14:paraId="1012CFDA" w14:textId="28F6A79D" w:rsidR="009E5E1B" w:rsidRPr="0016642B" w:rsidRDefault="009E5E1B" w:rsidP="00F255AB">
      <w:pPr>
        <w:spacing w:after="0"/>
        <w:jc w:val="both"/>
        <w:rPr>
          <w:rFonts w:cstheme="minorHAnsi"/>
          <w:sz w:val="24"/>
          <w:szCs w:val="24"/>
        </w:rPr>
      </w:pPr>
      <w:r w:rsidRPr="0016642B">
        <w:rPr>
          <w:rFonts w:cstheme="minorHAnsi"/>
          <w:sz w:val="24"/>
          <w:szCs w:val="24"/>
        </w:rPr>
        <w:tab/>
      </w:r>
      <w:r w:rsidRPr="0016642B">
        <w:rPr>
          <w:rFonts w:cstheme="minorHAnsi"/>
          <w:sz w:val="24"/>
          <w:szCs w:val="24"/>
        </w:rPr>
        <w:tab/>
        <w:t>NAYS:</w:t>
      </w:r>
      <w:r w:rsidRPr="0016642B">
        <w:rPr>
          <w:rFonts w:cstheme="minorHAnsi"/>
          <w:sz w:val="24"/>
          <w:szCs w:val="24"/>
        </w:rPr>
        <w:tab/>
      </w:r>
      <w:r w:rsidRPr="0016642B">
        <w:rPr>
          <w:rFonts w:cstheme="minorHAnsi"/>
          <w:sz w:val="24"/>
          <w:szCs w:val="24"/>
        </w:rPr>
        <w:tab/>
        <w:t>None</w:t>
      </w:r>
    </w:p>
    <w:p w14:paraId="3CBC903F" w14:textId="4833A706" w:rsidR="009E5E1B" w:rsidRPr="0016642B" w:rsidRDefault="009E5E1B" w:rsidP="00F255AB">
      <w:pPr>
        <w:spacing w:after="0"/>
        <w:ind w:left="720" w:firstLine="720"/>
        <w:jc w:val="both"/>
        <w:rPr>
          <w:rFonts w:cstheme="minorHAnsi"/>
          <w:sz w:val="24"/>
          <w:szCs w:val="24"/>
        </w:rPr>
      </w:pPr>
      <w:r w:rsidRPr="0016642B">
        <w:rPr>
          <w:rFonts w:cstheme="minorHAnsi"/>
          <w:sz w:val="24"/>
          <w:szCs w:val="24"/>
        </w:rPr>
        <w:t>ABSENT</w:t>
      </w:r>
      <w:r w:rsidRPr="0016642B">
        <w:rPr>
          <w:rFonts w:cstheme="minorHAnsi"/>
          <w:sz w:val="24"/>
          <w:szCs w:val="24"/>
        </w:rPr>
        <w:tab/>
      </w:r>
      <w:r w:rsidR="00A677E2" w:rsidRPr="0016642B">
        <w:rPr>
          <w:rFonts w:cstheme="minorHAnsi"/>
          <w:sz w:val="24"/>
          <w:szCs w:val="24"/>
        </w:rPr>
        <w:t>None</w:t>
      </w:r>
    </w:p>
    <w:p w14:paraId="24AEBB45" w14:textId="77777777" w:rsidR="0054109A" w:rsidRDefault="0054109A" w:rsidP="00357337">
      <w:pPr>
        <w:spacing w:after="0"/>
        <w:rPr>
          <w:rFonts w:cstheme="minorHAnsi"/>
          <w:sz w:val="24"/>
          <w:szCs w:val="24"/>
        </w:rPr>
      </w:pPr>
    </w:p>
    <w:p w14:paraId="1C1F0071" w14:textId="1E1F1128" w:rsidR="00357337" w:rsidRPr="0016642B" w:rsidRDefault="00357337" w:rsidP="00357337">
      <w:pPr>
        <w:spacing w:after="0"/>
        <w:rPr>
          <w:rFonts w:cstheme="minorHAnsi"/>
          <w:sz w:val="24"/>
          <w:szCs w:val="24"/>
        </w:rPr>
      </w:pPr>
      <w:r w:rsidRPr="0016642B">
        <w:rPr>
          <w:rFonts w:cstheme="minorHAnsi"/>
          <w:sz w:val="24"/>
          <w:szCs w:val="24"/>
        </w:rPr>
        <w:t xml:space="preserve">Commissioner </w:t>
      </w:r>
      <w:r w:rsidR="0054109A">
        <w:rPr>
          <w:rFonts w:cstheme="minorHAnsi"/>
          <w:sz w:val="24"/>
          <w:szCs w:val="24"/>
        </w:rPr>
        <w:t>Simmons</w:t>
      </w:r>
      <w:r w:rsidRPr="0016642B">
        <w:rPr>
          <w:rFonts w:cstheme="minorHAnsi"/>
          <w:sz w:val="24"/>
          <w:szCs w:val="24"/>
        </w:rPr>
        <w:t xml:space="preserve"> made the motion to adjourn the meeting. Seconded by </w:t>
      </w:r>
      <w:r w:rsidR="00A677E2" w:rsidRPr="0016642B">
        <w:rPr>
          <w:rFonts w:cstheme="minorHAnsi"/>
          <w:sz w:val="24"/>
          <w:szCs w:val="24"/>
        </w:rPr>
        <w:t>Commissioner</w:t>
      </w:r>
      <w:r w:rsidR="006D75D3" w:rsidRPr="0016642B">
        <w:rPr>
          <w:rFonts w:cstheme="minorHAnsi"/>
          <w:sz w:val="24"/>
          <w:szCs w:val="24"/>
        </w:rPr>
        <w:t xml:space="preserve"> </w:t>
      </w:r>
      <w:r w:rsidR="0054109A">
        <w:rPr>
          <w:rFonts w:cstheme="minorHAnsi"/>
          <w:sz w:val="24"/>
          <w:szCs w:val="24"/>
        </w:rPr>
        <w:t>Cain</w:t>
      </w:r>
      <w:r w:rsidRPr="0016642B">
        <w:rPr>
          <w:rFonts w:cstheme="minorHAnsi"/>
          <w:sz w:val="24"/>
          <w:szCs w:val="24"/>
        </w:rPr>
        <w:t xml:space="preserve">. Upon unanimous favorable vote, Chairman </w:t>
      </w:r>
      <w:r w:rsidR="0054109A">
        <w:rPr>
          <w:rFonts w:cstheme="minorHAnsi"/>
          <w:sz w:val="24"/>
          <w:szCs w:val="24"/>
        </w:rPr>
        <w:t xml:space="preserve">Mueller </w:t>
      </w:r>
      <w:r w:rsidRPr="0016642B">
        <w:rPr>
          <w:rFonts w:cstheme="minorHAnsi"/>
          <w:sz w:val="24"/>
          <w:szCs w:val="24"/>
        </w:rPr>
        <w:t>declared the motion approved.</w:t>
      </w:r>
    </w:p>
    <w:p w14:paraId="5B5FD76B" w14:textId="77777777" w:rsidR="005A57DA" w:rsidRPr="0016642B" w:rsidRDefault="005A57DA" w:rsidP="005A57DA">
      <w:pPr>
        <w:spacing w:after="0" w:line="240" w:lineRule="auto"/>
        <w:rPr>
          <w:rFonts w:cstheme="minorHAnsi"/>
          <w:sz w:val="24"/>
          <w:szCs w:val="24"/>
        </w:rPr>
      </w:pPr>
    </w:p>
    <w:p w14:paraId="2A2C7E43" w14:textId="77777777" w:rsidR="005A57DA" w:rsidRPr="0016642B" w:rsidRDefault="005A57DA" w:rsidP="005A57DA">
      <w:pPr>
        <w:spacing w:after="0" w:line="240" w:lineRule="auto"/>
        <w:rPr>
          <w:rFonts w:cstheme="minorHAnsi"/>
          <w:sz w:val="24"/>
          <w:szCs w:val="24"/>
        </w:rPr>
      </w:pPr>
    </w:p>
    <w:p w14:paraId="4C35064B" w14:textId="77777777" w:rsidR="005A57DA" w:rsidRPr="0016642B" w:rsidRDefault="005A57DA" w:rsidP="005A57DA">
      <w:pPr>
        <w:spacing w:after="0" w:line="240" w:lineRule="auto"/>
        <w:rPr>
          <w:rFonts w:cstheme="minorHAnsi"/>
          <w:sz w:val="24"/>
          <w:szCs w:val="24"/>
        </w:rPr>
      </w:pPr>
    </w:p>
    <w:p w14:paraId="7BFF4683" w14:textId="77777777" w:rsidR="005A57DA" w:rsidRPr="0016642B" w:rsidRDefault="005A57DA" w:rsidP="005A57DA">
      <w:pPr>
        <w:spacing w:after="0" w:line="240" w:lineRule="auto"/>
        <w:rPr>
          <w:rFonts w:cstheme="minorHAnsi"/>
          <w:sz w:val="24"/>
          <w:szCs w:val="24"/>
        </w:rPr>
      </w:pPr>
    </w:p>
    <w:p w14:paraId="5B4C81CE" w14:textId="77777777" w:rsidR="005A57DA" w:rsidRPr="0016642B" w:rsidRDefault="005A57DA" w:rsidP="005A57DA">
      <w:pPr>
        <w:spacing w:after="0" w:line="240" w:lineRule="auto"/>
        <w:rPr>
          <w:rFonts w:cstheme="minorHAnsi"/>
          <w:sz w:val="24"/>
          <w:szCs w:val="24"/>
        </w:rPr>
      </w:pPr>
    </w:p>
    <w:p w14:paraId="55FF24DC" w14:textId="25532E46" w:rsidR="00392893" w:rsidRPr="0016642B" w:rsidRDefault="005B4A4F" w:rsidP="005A57DA">
      <w:pPr>
        <w:spacing w:after="0" w:line="240" w:lineRule="auto"/>
        <w:ind w:left="5760" w:firstLine="720"/>
        <w:rPr>
          <w:rFonts w:cstheme="minorHAnsi"/>
          <w:sz w:val="24"/>
          <w:szCs w:val="24"/>
        </w:rPr>
      </w:pPr>
      <w:r>
        <w:rPr>
          <w:rFonts w:cstheme="minorHAnsi"/>
          <w:sz w:val="24"/>
          <w:szCs w:val="24"/>
        </w:rPr>
        <w:t xml:space="preserve"> </w:t>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sidR="00357337" w:rsidRPr="0016642B">
        <w:rPr>
          <w:rFonts w:cstheme="minorHAnsi"/>
          <w:sz w:val="24"/>
          <w:szCs w:val="24"/>
        </w:rPr>
        <w:t>__________________</w:t>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sidR="00357337" w:rsidRPr="0016642B">
        <w:rPr>
          <w:rFonts w:cstheme="minorHAnsi"/>
          <w:sz w:val="24"/>
          <w:szCs w:val="24"/>
        </w:rPr>
        <w:t>__</w:t>
      </w:r>
      <w:r>
        <w:rPr>
          <w:rFonts w:cstheme="minorHAnsi"/>
          <w:sz w:val="24"/>
          <w:szCs w:val="24"/>
        </w:rPr>
        <w:softHyphen/>
      </w:r>
      <w:r>
        <w:rPr>
          <w:rFonts w:cstheme="minorHAnsi"/>
          <w:sz w:val="24"/>
          <w:szCs w:val="24"/>
        </w:rPr>
        <w:softHyphen/>
      </w:r>
      <w:r>
        <w:rPr>
          <w:rFonts w:cstheme="minorHAnsi"/>
          <w:sz w:val="24"/>
          <w:szCs w:val="24"/>
        </w:rPr>
        <w:softHyphen/>
        <w:t xml:space="preserve"> </w:t>
      </w:r>
      <w:r w:rsidR="00357337" w:rsidRPr="0016642B">
        <w:rPr>
          <w:rFonts w:cstheme="minorHAnsi"/>
          <w:sz w:val="24"/>
          <w:szCs w:val="24"/>
        </w:rPr>
        <w:t xml:space="preserve"> </w:t>
      </w:r>
    </w:p>
    <w:p w14:paraId="2D53CF46" w14:textId="07843389" w:rsidR="00357337" w:rsidRPr="0016642B" w:rsidRDefault="0054109A" w:rsidP="005A57DA">
      <w:pPr>
        <w:spacing w:after="0" w:line="240" w:lineRule="auto"/>
        <w:ind w:left="6480"/>
        <w:rPr>
          <w:rFonts w:cstheme="minorHAnsi"/>
          <w:sz w:val="24"/>
          <w:szCs w:val="24"/>
        </w:rPr>
      </w:pPr>
      <w:r>
        <w:rPr>
          <w:rFonts w:cstheme="minorHAnsi"/>
          <w:sz w:val="24"/>
          <w:szCs w:val="24"/>
        </w:rPr>
        <w:t>Dennis Mueller</w:t>
      </w:r>
      <w:r w:rsidR="00357337" w:rsidRPr="0016642B">
        <w:rPr>
          <w:rFonts w:cstheme="minorHAnsi"/>
          <w:sz w:val="24"/>
          <w:szCs w:val="24"/>
        </w:rPr>
        <w:t xml:space="preserve">, Chairman </w:t>
      </w:r>
    </w:p>
    <w:p w14:paraId="4FB4FAE7" w14:textId="77777777" w:rsidR="00357337" w:rsidRPr="0016642B" w:rsidRDefault="00357337" w:rsidP="00357337">
      <w:pPr>
        <w:spacing w:after="0" w:line="240" w:lineRule="auto"/>
        <w:jc w:val="right"/>
        <w:rPr>
          <w:rFonts w:cstheme="minorHAnsi"/>
          <w:sz w:val="24"/>
          <w:szCs w:val="24"/>
        </w:rPr>
      </w:pPr>
    </w:p>
    <w:p w14:paraId="0AFED82D" w14:textId="77777777" w:rsidR="00357337" w:rsidRPr="0016642B" w:rsidRDefault="00357337" w:rsidP="00357337">
      <w:pPr>
        <w:spacing w:after="0"/>
        <w:rPr>
          <w:rFonts w:cstheme="minorHAnsi"/>
          <w:sz w:val="24"/>
          <w:szCs w:val="24"/>
        </w:rPr>
      </w:pPr>
      <w:r w:rsidRPr="0016642B">
        <w:rPr>
          <w:rFonts w:cstheme="minorHAnsi"/>
          <w:sz w:val="24"/>
          <w:szCs w:val="24"/>
        </w:rPr>
        <w:t xml:space="preserve">ATTEST: _______________________ </w:t>
      </w:r>
    </w:p>
    <w:p w14:paraId="437AA82B" w14:textId="298DAD88" w:rsidR="00C0495E" w:rsidRDefault="00357337" w:rsidP="00EB1DE5">
      <w:pPr>
        <w:spacing w:after="0"/>
        <w:ind w:firstLine="720"/>
        <w:rPr>
          <w:u w:val="single"/>
        </w:rPr>
      </w:pPr>
      <w:r w:rsidRPr="0016642B">
        <w:rPr>
          <w:rFonts w:cstheme="minorHAnsi"/>
          <w:sz w:val="24"/>
          <w:szCs w:val="24"/>
        </w:rPr>
        <w:t>Cynthia Quetsch, Secretar</w:t>
      </w:r>
      <w:r w:rsidR="00EB1DE5" w:rsidRPr="0016642B">
        <w:rPr>
          <w:rFonts w:cstheme="minorHAnsi"/>
          <w:sz w:val="24"/>
          <w:szCs w:val="24"/>
        </w:rPr>
        <w:t>y</w:t>
      </w:r>
    </w:p>
    <w:sectPr w:rsidR="00C0495E" w:rsidSect="00C80B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xtLAwMjE1NzA0MjBU0lEKTi0uzszPAykwqgUA4lCj8ywAAAA="/>
  </w:docVars>
  <w:rsids>
    <w:rsidRoot w:val="00C0495E"/>
    <w:rsid w:val="000518AF"/>
    <w:rsid w:val="00077499"/>
    <w:rsid w:val="00097DFA"/>
    <w:rsid w:val="000A1200"/>
    <w:rsid w:val="000B5580"/>
    <w:rsid w:val="000D2D5F"/>
    <w:rsid w:val="0013415B"/>
    <w:rsid w:val="0016642B"/>
    <w:rsid w:val="00192ADE"/>
    <w:rsid w:val="001A09A3"/>
    <w:rsid w:val="001F1905"/>
    <w:rsid w:val="001F2EC8"/>
    <w:rsid w:val="00282F90"/>
    <w:rsid w:val="00286A77"/>
    <w:rsid w:val="002B003B"/>
    <w:rsid w:val="002B15A3"/>
    <w:rsid w:val="002D3E4E"/>
    <w:rsid w:val="002F728C"/>
    <w:rsid w:val="00357337"/>
    <w:rsid w:val="00392893"/>
    <w:rsid w:val="003A2F80"/>
    <w:rsid w:val="003A39E5"/>
    <w:rsid w:val="003A7E12"/>
    <w:rsid w:val="003C7D5C"/>
    <w:rsid w:val="003E0F7F"/>
    <w:rsid w:val="003F422C"/>
    <w:rsid w:val="00422562"/>
    <w:rsid w:val="00474911"/>
    <w:rsid w:val="004B79BA"/>
    <w:rsid w:val="004E436C"/>
    <w:rsid w:val="00507691"/>
    <w:rsid w:val="00531897"/>
    <w:rsid w:val="0054109A"/>
    <w:rsid w:val="00551BB2"/>
    <w:rsid w:val="00555A80"/>
    <w:rsid w:val="005A57DA"/>
    <w:rsid w:val="005B4A4F"/>
    <w:rsid w:val="005C6A13"/>
    <w:rsid w:val="005F3543"/>
    <w:rsid w:val="00617D55"/>
    <w:rsid w:val="006211B5"/>
    <w:rsid w:val="006D75D3"/>
    <w:rsid w:val="006F3AEB"/>
    <w:rsid w:val="00731919"/>
    <w:rsid w:val="0074102E"/>
    <w:rsid w:val="007F3EEB"/>
    <w:rsid w:val="007F4728"/>
    <w:rsid w:val="00817F4A"/>
    <w:rsid w:val="0082022B"/>
    <w:rsid w:val="008344A8"/>
    <w:rsid w:val="00846850"/>
    <w:rsid w:val="00861066"/>
    <w:rsid w:val="00874A19"/>
    <w:rsid w:val="00887A66"/>
    <w:rsid w:val="008D0087"/>
    <w:rsid w:val="008D5A9C"/>
    <w:rsid w:val="00931E92"/>
    <w:rsid w:val="00940B19"/>
    <w:rsid w:val="00954A06"/>
    <w:rsid w:val="009A453D"/>
    <w:rsid w:val="009C466C"/>
    <w:rsid w:val="009D12B4"/>
    <w:rsid w:val="009E5E1B"/>
    <w:rsid w:val="00A30F5D"/>
    <w:rsid w:val="00A62459"/>
    <w:rsid w:val="00A677E2"/>
    <w:rsid w:val="00AB39CE"/>
    <w:rsid w:val="00AD2B25"/>
    <w:rsid w:val="00AE3BE5"/>
    <w:rsid w:val="00AE5BAF"/>
    <w:rsid w:val="00B05614"/>
    <w:rsid w:val="00B41269"/>
    <w:rsid w:val="00BA5C31"/>
    <w:rsid w:val="00BE2E43"/>
    <w:rsid w:val="00C0495E"/>
    <w:rsid w:val="00C32100"/>
    <w:rsid w:val="00C37FE3"/>
    <w:rsid w:val="00C52651"/>
    <w:rsid w:val="00C6458B"/>
    <w:rsid w:val="00C67F22"/>
    <w:rsid w:val="00C80BF4"/>
    <w:rsid w:val="00C93657"/>
    <w:rsid w:val="00CA33FB"/>
    <w:rsid w:val="00D130D6"/>
    <w:rsid w:val="00D34CFE"/>
    <w:rsid w:val="00D502DB"/>
    <w:rsid w:val="00D50F27"/>
    <w:rsid w:val="00D71D7A"/>
    <w:rsid w:val="00D77138"/>
    <w:rsid w:val="00D827EF"/>
    <w:rsid w:val="00E04747"/>
    <w:rsid w:val="00E3552D"/>
    <w:rsid w:val="00E672BE"/>
    <w:rsid w:val="00EB1DE5"/>
    <w:rsid w:val="00EB2DE5"/>
    <w:rsid w:val="00EC697B"/>
    <w:rsid w:val="00F01C51"/>
    <w:rsid w:val="00F255AB"/>
    <w:rsid w:val="00F3287C"/>
    <w:rsid w:val="00F32DDA"/>
    <w:rsid w:val="00F669A8"/>
    <w:rsid w:val="00F80671"/>
    <w:rsid w:val="00F83741"/>
    <w:rsid w:val="00FC03F9"/>
    <w:rsid w:val="00FC3AD1"/>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6E4"/>
  <w15:chartTrackingRefBased/>
  <w15:docId w15:val="{DCA64C47-8C70-4CC0-B827-B4096A5D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spacing w:line="240" w:lineRule="auto"/>
    </w:pPr>
    <w:rPr>
      <w:sz w:val="20"/>
      <w:szCs w:val="20"/>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spacing w:after="0" w:line="240" w:lineRule="auto"/>
      <w:ind w:left="720"/>
      <w:contextualSpacing/>
    </w:p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Michelle Wessler</cp:lastModifiedBy>
  <cp:revision>17</cp:revision>
  <cp:lastPrinted>2021-03-11T17:56:00Z</cp:lastPrinted>
  <dcterms:created xsi:type="dcterms:W3CDTF">2021-01-04T14:30:00Z</dcterms:created>
  <dcterms:modified xsi:type="dcterms:W3CDTF">2021-03-11T17:57:00Z</dcterms:modified>
</cp:coreProperties>
</file>